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  <w:t>УТВЕ</w:t>
      </w:r>
      <w:r w:rsidR="00AD2C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ЖДЕН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постановлением Администрации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>города Тынды</w:t>
      </w:r>
    </w:p>
    <w:p w:rsidR="003E4586" w:rsidRPr="003E4586" w:rsidRDefault="002C13DD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>от 22.03.2022 г. № 477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C2C62" w:rsidRDefault="006C2C62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АДМИНИСТРАТИВНЫЙ РЕГЛАМЕНТ 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ПРЕДОСТАВЛЕНИЮ МУНИЦИПАЛЬНОЙ УСЛУГИ 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ГОРОДА ТЫНДЫ»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1. ОБЩИЕ ПОЛОЖЕНИЯ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ПРЕДМЕТ РЕГУЛИРОВАНИЯ РЕГЛАМЕНТА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Административный регламент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города Тынды»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муниципальной услуги, касающийся приема заявлений, постановки на соответствующий учет, а также зачисления в муниципальные образовательные организации, реализующие основную образовательную программу дошкольного образования (детские сады) города Тынды.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КРУГ ЗАЯВИТЕЛЕЙ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Получателями муниципальной услуги являются родители (законные представители) детей, нуждающихся в устройстве в образовательные организации, реализующие основную образовательную программу дошкольного образования, проживающих на территории города Тынды с момента рождения до 8 лет, подавшие заявление в комиссию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 w:rsidR="006E6575">
        <w:rPr>
          <w:rFonts w:ascii="Times New Roman" w:hAnsi="Times New Roman" w:cs="Times New Roman"/>
          <w:color w:val="000000"/>
          <w:sz w:val="28"/>
          <w:szCs w:val="28"/>
        </w:rPr>
        <w:t>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D023F">
        <w:rPr>
          <w:rFonts w:ascii="Times New Roman" w:hAnsi="Times New Roman" w:cs="Times New Roman"/>
          <w:b/>
          <w:color w:val="000000"/>
          <w:sz w:val="28"/>
          <w:szCs w:val="28"/>
        </w:rPr>
        <w:t>далее - Заявитель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Заявителем может быть как получатель муниципальной услуги, так и лицо, действующее от имени законного представителя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доверенности (доверенность, заверенная рукописной подписью законного представителя ребенка, не требующая нотариального заверения).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ТРЕБОВАНИЯ К ПОРЯДКУ ИНФОРМИРОВАНИЯ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О ПРЕДОСТАВЛЕНИИ МУНИЦИПАЛЬНОЙ УСЛУГИ</w:t>
      </w:r>
    </w:p>
    <w:p w:rsidR="003E4586" w:rsidRDefault="003E4586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Посредством размещения в информационно-телекоммуникационной сети «Интернет»: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региональном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ортале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https://portal.obramur.ru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едином Портале государственных и муниципальных услуг: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627" w:rsidRPr="005D107B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 Амурской области </w:t>
      </w:r>
      <w:hyperlink r:id="rId11" w:history="1">
        <w:r w:rsidRPr="00783ECE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https://gu.amurobl.ru/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официальном сайте министерства образования и науки Амурской области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https://obr.amurobl.ru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«Е-услуги»;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сайте 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>
        <w:rPr>
          <w:rFonts w:ascii="Times New Roman" w:hAnsi="Times New Roman" w:cs="Times New Roman"/>
          <w:color w:val="000000"/>
          <w:sz w:val="32"/>
          <w:szCs w:val="28"/>
        </w:rPr>
        <w:t>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 официальн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ГАУ «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Амурской области»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 xml:space="preserve"> в г. Тында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По письменным запросам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места нахождения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 xml:space="preserve">и адрес электронной почты 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</w:t>
      </w:r>
      <w:r w:rsidR="00B0427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 обращений по вопросам предоставления муниципальной услуги указан в приложении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</w:t>
      </w:r>
      <w:r w:rsidR="006B7A4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Почтовые адреса, адреса электронной почты муниципальных образовательных организаций, реализующих основную образовательную программу дошкольного образования (далее - Организация), </w:t>
      </w:r>
      <w:r w:rsidR="00955FB5">
        <w:rPr>
          <w:rFonts w:ascii="Times New Roman" w:hAnsi="Times New Roman" w:cs="Times New Roman"/>
          <w:color w:val="000000"/>
          <w:sz w:val="28"/>
          <w:szCs w:val="28"/>
        </w:rPr>
        <w:t xml:space="preserve">указаны в приложении №1 к настоящему Регламенту 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размещаются на их сайтах в информационно-телекоммуникационной сети «Интернет».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Посредством телефонной связи.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Номера телефонов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приложении</w:t>
      </w:r>
      <w:r w:rsidR="006B7A4C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Посредством размещения на информационных стендах, расположенных в помещении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предназначенн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приема обращений и заявлений, и 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>отделени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273CE">
        <w:rPr>
          <w:rFonts w:ascii="Times New Roman" w:hAnsi="Times New Roman" w:cs="Times New Roman"/>
          <w:color w:val="000000"/>
          <w:sz w:val="28"/>
          <w:szCs w:val="28"/>
        </w:rPr>
        <w:t xml:space="preserve"> ГАУ </w:t>
      </w:r>
      <w:r>
        <w:rPr>
          <w:rFonts w:ascii="Times New Roman" w:hAnsi="Times New Roman" w:cs="Times New Roman"/>
          <w:color w:val="000000"/>
          <w:sz w:val="28"/>
          <w:szCs w:val="28"/>
        </w:rPr>
        <w:t>«Многофункциональный центр Амурской области»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 xml:space="preserve"> в г. Тында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режим работы комиссии по приему заявлений, постановке на учет и зачислению детей в муниципальные дошкольные образовательные учреждения, реализующие основную общеобразовательную программу дошкольного образования </w:t>
      </w:r>
      <w:r w:rsidRPr="00A537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023F">
        <w:rPr>
          <w:rFonts w:ascii="Times New Roman" w:hAnsi="Times New Roman" w:cs="Times New Roman"/>
          <w:b/>
          <w:color w:val="000000"/>
          <w:sz w:val="28"/>
          <w:szCs w:val="28"/>
        </w:rPr>
        <w:t>далее - Комиссия</w:t>
      </w:r>
      <w:r w:rsidRPr="00A537E3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приложении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</w:t>
      </w:r>
      <w:r w:rsidR="006B7A4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5.4.1</w:t>
      </w:r>
      <w:r w:rsidR="006B7A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размещается следующая информация: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или извлечения из административного регламента;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Тынды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адреса сайтов и электронной почты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Размещение указанной информации организует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муниципальную услугу.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410A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Администрации города Тынды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размещается следующая информация: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или извлечения из административного регламента;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получения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график (режим) приёма Заявителей специалистами;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3E4586" w:rsidRDefault="003E4586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Основными требованиями к информированию Заявителей являются:</w:t>
      </w:r>
    </w:p>
    <w:p w:rsidR="003E4586" w:rsidRDefault="00A16FD4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достоверность и полнота предоставляемой информации;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чёткость изложения информации;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удобство и доступность получения информации;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оперативность предоставления информации.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порядке предоставления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сроках предоставления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3E4586" w:rsidRDefault="00A16FD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сведения о ходе предоставления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При информировании по запросам ответ на запрос направляется по почте в адрес Заявителя в срок, не превышающий </w:t>
      </w:r>
      <w:r w:rsidRPr="008D0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календарных дней </w:t>
      </w:r>
      <w:r w:rsidRPr="008D023F">
        <w:rPr>
          <w:rFonts w:ascii="Times New Roman" w:hAnsi="Times New Roman" w:cs="Times New Roman"/>
          <w:b/>
          <w:sz w:val="28"/>
          <w:szCs w:val="28"/>
        </w:rPr>
        <w:t>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 запроса.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сообщения, в срок, не превышающий </w:t>
      </w:r>
      <w:r w:rsidRPr="008D023F">
        <w:rPr>
          <w:rFonts w:ascii="Times New Roman" w:hAnsi="Times New Roman" w:cs="Times New Roman"/>
          <w:b/>
          <w:color w:val="000000"/>
          <w:sz w:val="28"/>
          <w:szCs w:val="28"/>
        </w:rPr>
        <w:t>30 календарных дней со дня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запроса.</w:t>
      </w:r>
    </w:p>
    <w:p w:rsidR="003E4586" w:rsidRDefault="003E4586" w:rsidP="003E45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СТАНДАРТ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Наименование муниципальной услуги: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</w:t>
      </w:r>
      <w:r w:rsidR="001E2E67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муниципальную услугу:</w:t>
      </w:r>
    </w:p>
    <w:p w:rsidR="003E4586" w:rsidRPr="002779C4" w:rsidRDefault="001E2E6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города Тынды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86" w:rsidRPr="002779C4">
        <w:rPr>
          <w:rFonts w:ascii="Times New Roman" w:hAnsi="Times New Roman" w:cs="Times New Roman"/>
          <w:sz w:val="28"/>
          <w:szCs w:val="28"/>
        </w:rPr>
        <w:t>(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далее - Исполнитель</w:t>
      </w:r>
      <w:r w:rsidR="003E4586" w:rsidRPr="002779C4">
        <w:rPr>
          <w:rFonts w:ascii="Times New Roman" w:hAnsi="Times New Roman" w:cs="Times New Roman"/>
          <w:sz w:val="28"/>
          <w:szCs w:val="28"/>
        </w:rPr>
        <w:t>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в части приема заявлений, постановки на учет осуществляется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</w:t>
      </w:r>
      <w:r w:rsidR="001E2E67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ГАУ «Многофункциональный центр Амурской области»</w:t>
      </w:r>
      <w:r w:rsidR="001E2E67">
        <w:rPr>
          <w:rFonts w:ascii="Times New Roman" w:hAnsi="Times New Roman" w:cs="Times New Roman"/>
          <w:color w:val="000000"/>
          <w:sz w:val="28"/>
          <w:szCs w:val="28"/>
        </w:rPr>
        <w:t xml:space="preserve"> в г. Тында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586" w:rsidRDefault="00785DC5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услуга в части зачисления детей в образовательные организации, реализующие основную общеобразовательную программу дошкольного образования (детские сады) города Тынды осуществляется Организациями.</w:t>
      </w:r>
    </w:p>
    <w:p w:rsidR="00785DC5" w:rsidRDefault="00785DC5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ОПИСАНИЕ РЕЗУЛЬТАТА ПРЕДОСТАВЛЕНИЯ 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МУНИЦИПАЛЬНОЙ УСЛУГИ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Результатом предоставления муниципальной услуги является 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</w:t>
      </w:r>
      <w:r w:rsidR="001E2E67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sz w:val="28"/>
          <w:szCs w:val="28"/>
        </w:rPr>
      </w:pPr>
    </w:p>
    <w:p w:rsidR="00785DC5" w:rsidRDefault="00785DC5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СРОК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Сроки предоставления муниципальной услуги:</w:t>
      </w:r>
    </w:p>
    <w:p w:rsidR="003E4586" w:rsidRPr="002779C4" w:rsidRDefault="001E2E6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3E4586" w:rsidRPr="002779C4">
        <w:rPr>
          <w:rFonts w:ascii="Times New Roman" w:hAnsi="Times New Roman" w:cs="Times New Roman"/>
          <w:sz w:val="28"/>
          <w:szCs w:val="28"/>
        </w:rPr>
        <w:t xml:space="preserve">- 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в день обращения</w:t>
      </w:r>
      <w:r w:rsidR="003E4586" w:rsidRPr="002779C4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1E2E6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регистрация заявлений - 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в течение 3-х дней</w:t>
      </w:r>
      <w:r w:rsidR="003E4586">
        <w:rPr>
          <w:rFonts w:ascii="Times New Roman" w:hAnsi="Times New Roman" w:cs="Times New Roman"/>
          <w:sz w:val="28"/>
          <w:szCs w:val="28"/>
        </w:rPr>
        <w:t xml:space="preserve"> с момента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1E2E6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постановка на учет детей, внесение изменений в заявление - 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в течение   30 дней</w:t>
      </w:r>
      <w:r w:rsidR="003E4586">
        <w:rPr>
          <w:rFonts w:ascii="Times New Roman" w:hAnsi="Times New Roman" w:cs="Times New Roman"/>
          <w:sz w:val="28"/>
          <w:szCs w:val="28"/>
        </w:rPr>
        <w:t xml:space="preserve"> со дня регистрации письменного обращения Заявителя;</w:t>
      </w:r>
    </w:p>
    <w:p w:rsidR="003E4586" w:rsidRDefault="001E2E6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E4586">
        <w:rPr>
          <w:rFonts w:ascii="Times New Roman" w:hAnsi="Times New Roman" w:cs="Times New Roman"/>
          <w:sz w:val="28"/>
          <w:szCs w:val="28"/>
        </w:rPr>
        <w:t xml:space="preserve"> срок, в течение которого родитель (законный представитель) должен обратиться в ДОО – 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в течение 10 рабочих</w:t>
      </w:r>
      <w:r w:rsidR="003E4586" w:rsidRPr="002779C4">
        <w:rPr>
          <w:rFonts w:ascii="Times New Roman" w:hAnsi="Times New Roman" w:cs="Times New Roman"/>
          <w:sz w:val="28"/>
          <w:szCs w:val="28"/>
        </w:rPr>
        <w:t xml:space="preserve"> </w:t>
      </w:r>
      <w:r w:rsidR="003E4586" w:rsidRPr="008D023F">
        <w:rPr>
          <w:rFonts w:ascii="Times New Roman" w:hAnsi="Times New Roman" w:cs="Times New Roman"/>
          <w:b/>
          <w:sz w:val="28"/>
          <w:szCs w:val="28"/>
        </w:rPr>
        <w:t>дней</w:t>
      </w:r>
      <w:r w:rsidR="003E4586">
        <w:rPr>
          <w:rFonts w:ascii="Times New Roman" w:hAnsi="Times New Roman" w:cs="Times New Roman"/>
          <w:sz w:val="28"/>
          <w:szCs w:val="28"/>
        </w:rPr>
        <w:t>. Если родитель (законный представитель) не обратится в дошкольную организацию в установленный срок, статус заявления меняется на «</w:t>
      </w:r>
      <w:r w:rsidR="003E4586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Потребность в получении места не подтверждена</w:t>
      </w:r>
      <w:r w:rsidR="003E4586">
        <w:rPr>
          <w:rFonts w:ascii="Times New Roman" w:hAnsi="Times New Roman" w:cs="Times New Roman"/>
          <w:sz w:val="28"/>
          <w:szCs w:val="28"/>
        </w:rPr>
        <w:t>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E4586">
        <w:rPr>
          <w:rFonts w:ascii="Times New Roman" w:hAnsi="Times New Roman" w:cs="Times New Roman"/>
          <w:sz w:val="28"/>
          <w:szCs w:val="28"/>
        </w:rPr>
        <w:t xml:space="preserve"> срок непосредственного исполнения муниципальной услуги - с момента обращения Заявителя о постановке на учет и зачисления ребенка в образовательную организацию, реализующую основную образовательную программу дошкольного образования (детский сад)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, до зачисления ребенка в образовательную организацию.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в соответствии с нормативными правовыми актами: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3E458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3E4586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3E4586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ООН, от 20.11.1989;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="003E4586">
        <w:rPr>
          <w:rFonts w:ascii="Times New Roman" w:hAnsi="Times New Roman" w:cs="Times New Roman"/>
          <w:sz w:val="28"/>
          <w:szCs w:val="28"/>
        </w:rPr>
        <w:t>Распоряжение Правительства РФ от 16.07.2020 № 1845-р                      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«Об образовании в Российской Федерации», в том числе по порядку предоставления родителям (законным представителям) детей сведений из них;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</w:t>
      </w:r>
      <w:r w:rsidR="003E4586">
        <w:rPr>
          <w:rFonts w:ascii="Times New Roman" w:hAnsi="Times New Roman" w:cs="Times New Roman"/>
          <w:sz w:val="28"/>
          <w:szCs w:val="28"/>
        </w:rPr>
        <w:t xml:space="preserve">Федеральным законом от 29.12. 2012 № 273-ФЗ «Об образовании в Российской Федерации» 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13.7.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13.8.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обращения граждан в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19.02.1993 № 4528-1 «О беженцах»;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13.13.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13.14.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27.07.2006 года № 149-ФЗ «Об информации, информационных технологиях и о защите информации»;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13.16.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17.01.1992 № 2202-1 «О прокуратуре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13.17.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28.12.2010 № 403-ФЗ «О Следственном комитете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13.18.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27.05.1998 № 76-ФЗ «О статусе военнослужащих»;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13.19.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07.02.2011 № 3-ФЗ «О полиции»;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13.20. </w:t>
      </w:r>
      <w:r w:rsidR="003E4586">
        <w:rPr>
          <w:rFonts w:ascii="Times New Roman" w:hAnsi="Times New Roman" w:cs="Times New Roman"/>
          <w:sz w:val="28"/>
          <w:szCs w:val="28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13.21. </w:t>
      </w:r>
      <w:r w:rsidR="003E4586">
        <w:rPr>
          <w:rFonts w:ascii="Times New Roman" w:hAnsi="Times New Roman" w:cs="Times New Roman"/>
          <w:sz w:val="28"/>
          <w:szCs w:val="28"/>
        </w:rPr>
        <w:t xml:space="preserve"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>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13.22. </w:t>
      </w:r>
      <w:r w:rsidR="003E4586">
        <w:rPr>
          <w:rFonts w:ascii="Times New Roman" w:hAnsi="Times New Roman" w:cs="Times New Roman"/>
          <w:sz w:val="28"/>
          <w:szCs w:val="28"/>
        </w:rPr>
        <w:t>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13.23. </w:t>
      </w:r>
      <w:r w:rsidR="003E4586">
        <w:rPr>
          <w:rFonts w:ascii="Times New Roman" w:hAnsi="Times New Roman" w:cs="Times New Roman"/>
          <w:sz w:val="28"/>
          <w:szCs w:val="28"/>
        </w:rPr>
        <w:t>Законом Российской Федерации от 19.02.1993 № 4530-1                                   «О вынужденных переселенцах»;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13.24. </w:t>
      </w:r>
      <w:r w:rsidR="003E4586">
        <w:rPr>
          <w:rFonts w:ascii="Times New Roman" w:hAnsi="Times New Roman" w:cs="Times New Roman"/>
          <w:sz w:val="28"/>
          <w:szCs w:val="28"/>
        </w:rPr>
        <w:t>Законом Российской Федерации от 26.06.1992 № 3132-1 «О статусе судей в Российской Федерации»;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13.25. </w:t>
      </w:r>
      <w:r w:rsidR="003E458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05.05.1992 № 431             «О мерах по социальной поддержке многодетных семей»;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13.26. </w:t>
      </w:r>
      <w:r w:rsidR="003E458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02.10.1992 № 1157          «О дополнительных мерах государственной поддержки инвалидов»;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13.27. </w:t>
      </w:r>
      <w:r w:rsidR="003E45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13.28. </w:t>
      </w:r>
      <w:r w:rsidR="003E45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24.10.2011</w:t>
      </w:r>
      <w:r w:rsidR="00A537E3"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3E4586" w:rsidRDefault="00CF7A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13.29. </w:t>
      </w:r>
      <w:r w:rsidR="003E45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13.30. </w:t>
      </w:r>
      <w:r w:rsidR="003E45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13.31. </w:t>
      </w:r>
      <w:r w:rsidR="003E458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4586">
        <w:rPr>
          <w:rFonts w:ascii="Times New Roman" w:hAnsi="Times New Roman" w:cs="Times New Roman"/>
          <w:sz w:val="28"/>
          <w:szCs w:val="28"/>
        </w:rPr>
        <w:t xml:space="preserve">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13.32. </w:t>
      </w:r>
      <w:r w:rsidR="003E458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25.10.2005 № 1789-р «О концепции административной реформы в Российской Федерации в 2006 - 2010 годах»;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13.33. </w:t>
      </w:r>
      <w:r w:rsidR="003E458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25.04.2011         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13.34. </w:t>
      </w:r>
      <w:r w:rsidR="003E4586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15.05.2020 № 236                           «Об утверждении Порядка приема на обучение по образовательным программам дошкольного образования»;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13.35. </w:t>
      </w:r>
      <w:r w:rsidR="003E4586">
        <w:rPr>
          <w:rFonts w:ascii="Times New Roman" w:hAnsi="Times New Roman" w:cs="Times New Roman"/>
          <w:sz w:val="28"/>
          <w:szCs w:val="28"/>
        </w:rPr>
        <w:t>Постановление Правительства Амурской области от 09.07.2021 № 462 «Об утверждении Положения о региональной информационной системе Образование Амурской области»;</w:t>
      </w:r>
    </w:p>
    <w:p w:rsidR="003E4586" w:rsidRDefault="00A537E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13.36. </w:t>
      </w:r>
      <w:r w:rsidR="003E4586">
        <w:rPr>
          <w:rFonts w:ascii="Times New Roman" w:hAnsi="Times New Roman" w:cs="Times New Roman"/>
          <w:sz w:val="28"/>
          <w:szCs w:val="28"/>
        </w:rPr>
        <w:t>Уставами Организаций.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EF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586" w:rsidRPr="002779C4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В АИС «Е-услуги. Образование» производится регистрация детей дошкольного возраста от рождения </w:t>
      </w:r>
      <w:r w:rsidRPr="00077331">
        <w:rPr>
          <w:rFonts w:ascii="Times New Roman" w:hAnsi="Times New Roman" w:cs="Times New Roman"/>
          <w:b/>
          <w:sz w:val="28"/>
          <w:szCs w:val="28"/>
        </w:rPr>
        <w:t>до 8 лет</w:t>
      </w:r>
      <w:r w:rsidRPr="002779C4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детей, нуждающихся в предоставлении места в Организации, в АИС «Е-услуги. Образование» производится на основании: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свидетельства о рождении ребенка (оригинал);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одного из родителей (законного представителя) с отметкой о регистрации по месту жительства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(либо документа, подтверждающего факт проживания на территории </w:t>
      </w:r>
      <w:r w:rsidR="002779C4">
        <w:rPr>
          <w:rFonts w:ascii="Times New Roman" w:hAnsi="Times New Roman" w:cs="Times New Roman"/>
          <w:color w:val="000000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документов, подтверждающих право внеочередного и первоочередного получения места в Организации;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письменного согласия на хранение и обработку своих персональных данных и персональных данных ребёнка в соответствии с требованиями, установленными законодательством Российской Федерации в области обработки персональных данных.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14.1. При регистрации заявления Заявитель в обязательном порядке указывает: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сведения о Заявителе (фамилию, имя, отчество, паспортные данные), скан-копии подгружаются в систему; 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персональные сведения о ребенке (фамилию, имя, отчество ребенка, дату рождения, серию, номер свидетельства о рождении), скан-копии подгружаются в систему;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вид реализуемой образовательной программы (дошкольная);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вид заявления (первичное, перевод);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режим пребывания;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потребность в специальной группе по состоянию здоровья;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>до 4-х дошкольных образовательных организаций в порядке приоритета;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E4586">
        <w:rPr>
          <w:rFonts w:ascii="Times New Roman" w:hAnsi="Times New Roman" w:cs="Times New Roman"/>
          <w:sz w:val="28"/>
          <w:szCs w:val="28"/>
        </w:rPr>
        <w:t>наличие преимущественного права, льготных оснований получения места во внеочередном или первоочередном порядке в соответствии с действующим законодательством Российской Федерации (при условии предоставления документов, подтверждающих наличие льготных оснований для получения места в Организации);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E4586">
        <w:rPr>
          <w:rFonts w:ascii="Times New Roman" w:hAnsi="Times New Roman" w:cs="Times New Roman"/>
          <w:sz w:val="28"/>
          <w:szCs w:val="28"/>
        </w:rPr>
        <w:t>желаемую дату поступления в Организацию;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E4586">
        <w:rPr>
          <w:rFonts w:ascii="Times New Roman" w:hAnsi="Times New Roman" w:cs="Times New Roman"/>
          <w:sz w:val="28"/>
          <w:szCs w:val="28"/>
        </w:rPr>
        <w:t>способ связи (телефон, адрес электронной почты);</w:t>
      </w:r>
    </w:p>
    <w:p w:rsidR="003E4586" w:rsidRDefault="009C4F4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3E4586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Зачисление (прием) в </w:t>
      </w:r>
      <w:r w:rsidR="000773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реализующие основную образовательную программу дошкольного образования (детские сады) </w:t>
      </w:r>
      <w:r w:rsidR="0093198B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, производится Организациями на основании заявления родителя (законного представителя) при наличии:</w:t>
      </w:r>
    </w:p>
    <w:p w:rsidR="003E4586" w:rsidRDefault="0093198B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копии свидетельства о рождении ребенка;</w:t>
      </w:r>
    </w:p>
    <w:p w:rsidR="003E4586" w:rsidRDefault="0093198B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медицинской карты о состоянии здоровья ребенка;</w:t>
      </w:r>
    </w:p>
    <w:p w:rsidR="003E4586" w:rsidRDefault="0093198B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копии паспорта одного из родителей (законного представителя);</w:t>
      </w:r>
    </w:p>
    <w:p w:rsidR="003E4586" w:rsidRDefault="0093198B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путевки (необязательно)*;</w:t>
      </w:r>
    </w:p>
    <w:p w:rsidR="003E4586" w:rsidRDefault="0093198B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письменного согласия на хранение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и обработку своих персональных данных и персональных данных ребенка в соответствии с требованиями, установленными законодательством Российской Федерации в области обработки персональных данных.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185420</wp:posOffset>
                </wp:positionV>
                <wp:extent cx="6047105" cy="0"/>
                <wp:effectExtent l="0" t="0" r="107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4.6pt" to="476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zZ4wEAAOUDAAAOAAAAZHJzL2Uyb0RvYy54bWysU0uO1DAQ3SNxB8t7OskIBh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" strokecolor="#4579b8 [3044]"/>
            </w:pict>
          </mc:Fallback>
        </mc:AlternateContent>
      </w:r>
    </w:p>
    <w:p w:rsidR="003E4586" w:rsidRPr="002E0A63" w:rsidRDefault="003E4586" w:rsidP="002E0A63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2E0A63">
        <w:rPr>
          <w:rFonts w:ascii="Times New Roman" w:hAnsi="Times New Roman" w:cs="Times New Roman"/>
          <w:sz w:val="20"/>
          <w:szCs w:val="20"/>
        </w:rPr>
        <w:t>*Путёвка формируется автоматически в системе, поэтому администратор ДОО может ее посмотреть и скачать самостоятельно.</w:t>
      </w:r>
    </w:p>
    <w:p w:rsidR="0093198B" w:rsidRDefault="0093198B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ЛИЧНО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627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в электронном виде посредством системы межведомственного электронного взаимодействия (СМЭВ) осуществляется проверка через федеральные системы следующих данных:</w:t>
      </w:r>
    </w:p>
    <w:p w:rsidR="00E87627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ЕГР ЗАГС – в части обеспечения возможности получения сведений о государственной регистрации рождения;</w:t>
      </w:r>
    </w:p>
    <w:p w:rsidR="00E87627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МВД – в части проверки подлинности указанных заявителем документов, сведений о регистрации по месту жительства или пребывания;</w:t>
      </w:r>
    </w:p>
    <w:p w:rsidR="00E87627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ФГИС ФРИ – в части выгрузки сведений об инвалидах.</w:t>
      </w:r>
    </w:p>
    <w:p w:rsidR="003E4586" w:rsidRDefault="003E4586" w:rsidP="00E876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Основаниями для отказа в приеме документов, необходимых для предоставления муниципальной услуги, являются:</w:t>
      </w:r>
    </w:p>
    <w:p w:rsidR="003E4586" w:rsidRDefault="0093198B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3E4586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Заявителем пакета документов, указанных в пункте 14 настоящего Регламента.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ArialMT" w:hAnsi="ArialMT" w:cs="ArialMT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предоставлении муниципальной услуги может быть отказано по следующим основаниям:</w:t>
      </w:r>
    </w:p>
    <w:p w:rsidR="003E4586" w:rsidRDefault="006B7A4C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наличие отзыва заявления Заявителем;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вопросам предоставления муниципальной услуги;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информация, запрашиваемая в заявлении, не входит в перечень обязательной к предоставлению;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наличие медицинского заключения о состоянии здоровья ребёнка, препятствующего его пребыванию в Организации;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>возраст ребёнка не соответствует возрастным категориям, в отношении которых реализуется постановка на учёт и зачисление детей в образовательную организацию, реализующую основную образовательную программу дошкольного образования;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>отсутствие свободных мест в Организации, указанной Заявителем в заявлении при регистрации ребёнка в региональной информационной системе «Е-услуги. Образование» при определении в образовательную организацию, реализующую основную образовательную программу дошкольного образования, на желаемую дату зачисления;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 xml:space="preserve">выезд на постоянное место жительства за пределы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районов, муниципальных и городских округов Амурской области;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документов, опровергающих достоверность сведений, представленных в подтверждение права на муниципальную услугу;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нарушение Заявителем сроков исполнения административной процедуры (неполучение путевки, неявка на комплектование в установленные сроки, неявка в образовательную организацию с направлением в течение установленного срока);</w:t>
      </w:r>
    </w:p>
    <w:p w:rsidR="003E4586" w:rsidRDefault="006B7A4C" w:rsidP="003E45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E4586">
        <w:rPr>
          <w:rFonts w:ascii="Times New Roman" w:hAnsi="Times New Roman" w:cs="Times New Roman"/>
          <w:sz w:val="28"/>
          <w:szCs w:val="28"/>
        </w:rPr>
        <w:t>отсутствие заключения, выданного ПМПК, при постановке ребенка на учет или переводе из одного детского сада (из одной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детского сада) в другую группу комбинированной, компенсирующей или оздоровительной направленности;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наличие случаев, предусмотренных статьей 11 Федерального закона от 02.05.2006 № 59-ФЗ «О порядке рассмотрения обращений граждан Российской Федерации».</w:t>
      </w:r>
    </w:p>
    <w:p w:rsidR="003E4586" w:rsidRDefault="006B7A4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л) </w:t>
      </w:r>
      <w:r w:rsidR="003E4586">
        <w:rPr>
          <w:rFonts w:ascii="Times New Roman" w:hAnsi="Times New Roman" w:cs="Times New Roman"/>
          <w:bCs/>
          <w:sz w:val="28"/>
          <w:szCs w:val="28"/>
        </w:rPr>
        <w:t>наличие письменного отказа заявителей о предоставлении персональных данных.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 предоставление муниципальной услуги государственная пошлина или иная плата не взимается.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Pr="002779C4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77331">
        <w:rPr>
          <w:rFonts w:ascii="Times New Roman" w:hAnsi="Times New Roman" w:cs="Times New Roman"/>
          <w:b/>
          <w:sz w:val="28"/>
          <w:szCs w:val="28"/>
        </w:rPr>
        <w:t>Максимальное время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при подаче и получении документов Заявителями </w:t>
      </w:r>
      <w:r w:rsidRPr="00077331">
        <w:rPr>
          <w:rFonts w:ascii="Times New Roman" w:hAnsi="Times New Roman" w:cs="Times New Roman"/>
          <w:b/>
          <w:sz w:val="28"/>
          <w:szCs w:val="28"/>
        </w:rPr>
        <w:t>не должно превышать 15 минут</w:t>
      </w:r>
      <w:r w:rsidRPr="002779C4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Заявление, поступившее Исполнителю по почте или полученное при личном обращении Заявителя, регистрируется должностным лицом, ответственным за делопроизводство, в день его поступления.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Заявление, поступившее Исполнителю в электронной форме, регистрируется должностным лицом, ответственным за делопроизводство, в день его поступления.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Порядок приёма и регистрации заявлений и документов в </w:t>
      </w:r>
      <w:r w:rsidR="00A94581">
        <w:rPr>
          <w:rFonts w:ascii="Times New Roman" w:hAnsi="Times New Roman" w:cs="Times New Roman"/>
          <w:color w:val="000000"/>
          <w:sz w:val="28"/>
          <w:szCs w:val="28"/>
        </w:rPr>
        <w:t>Управлении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Инструкцией по делопроизводству </w:t>
      </w:r>
      <w:r w:rsidR="00A94581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Прием граждан осуществляется в специально выделенных для предоставления муниципальных услуг помещениях.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Места ожидания и приема Заявителей оборудуются стульями или кресельными секциями и должны соответствовать комфортным условиям ожидания для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медицинской помощи и доступные места общего пользования.</w:t>
      </w:r>
    </w:p>
    <w:p w:rsidR="003E4586" w:rsidRPr="00A94581" w:rsidRDefault="00A94581" w:rsidP="00A94581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E4586" w:rsidRPr="00A94581">
        <w:rPr>
          <w:rFonts w:ascii="Times New Roman" w:hAnsi="Times New Roman" w:cs="Times New Roman"/>
          <w:sz w:val="28"/>
          <w:szCs w:val="28"/>
        </w:rPr>
        <w:t>Для инвалидов обеспечиваются условия: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беспрепятственного доступа в здание (помещение), в котором оказывается муниципальная услуга, а также беспрепятственного пользования средствами связи и информацией;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сопровождения инвалидов, имеющих стойкие расстройства функции зрения и самостоятельного передвижения;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надлежащего размещения оборудования и носителей информации, необходимых для обеспечения беспрепятственного доступа инвалидов в здание (помещение) Организации, и к услугам с учетом ограничений их жизнедеятельности;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допуска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в здание (помещение) Организации;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в здание (помещение) Организации;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>допуска собаки-проводника в здание (помещение) Организации при наличии документа, подтверждающего ее специальное обучение;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>оказания инвалидам помощи в преодолении барьеров, мешающих получению ими услуг наравне с другими лицами.</w:t>
      </w:r>
    </w:p>
    <w:p w:rsidR="003E4586" w:rsidRDefault="00A9458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4586">
        <w:rPr>
          <w:rFonts w:ascii="Times New Roman" w:hAnsi="Times New Roman" w:cs="Times New Roman"/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5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5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стульями и столами для оформления документов.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06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D6069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инвалидов около здания, где располагается Исполнитель, организуются парковочные места для автотранспорта, принадлежащего инвалиду, не менее 10 процентов мест (но не менее одного места), которые отмечены разметкой и дорожными знаками, в соответствии с действующим законодательством. Доступ к парковочным местам для инвалидов является бесплатным.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6069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системам, обеспечивающим: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bCs/>
          <w:sz w:val="28"/>
          <w:szCs w:val="28"/>
        </w:rPr>
        <w:t>регистрацию и обработку запроса, направленного посредством единого Портала государственных и муниципальных услуг;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bCs/>
          <w:sz w:val="28"/>
          <w:szCs w:val="28"/>
        </w:rPr>
        <w:t>ведение и хранение дела Заявителя в электронной форме;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bCs/>
          <w:sz w:val="28"/>
          <w:szCs w:val="28"/>
        </w:rPr>
        <w:t>предоставление по запросу Заявителя сведений о ходе предоставления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ПОКАЗАТЕЛИ ДОСТУПНОСТИ И КАЧЕСТВА 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МУНИЦИПАЛЬНОЙ УСЛУГИ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6069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Показатели доступности и качества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муниципальной услуги являются: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bCs/>
          <w:sz w:val="28"/>
          <w:szCs w:val="28"/>
        </w:rPr>
        <w:t>открытость информации о муниципальной услуге;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bCs/>
          <w:sz w:val="28"/>
          <w:szCs w:val="28"/>
        </w:rPr>
        <w:t>своевременность предоставления муниципальной услуги;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bCs/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3E4586" w:rsidRDefault="00D6069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bCs/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bCs/>
          <w:sz w:val="28"/>
          <w:szCs w:val="28"/>
        </w:rPr>
        <w:t>вежливость и корректность специалистов Исполнителя;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bCs/>
          <w:sz w:val="28"/>
          <w:szCs w:val="28"/>
        </w:rPr>
        <w:t>комфортность ожидания и получения муниципальной услуги;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bCs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26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bCs/>
          <w:sz w:val="28"/>
          <w:szCs w:val="28"/>
        </w:rPr>
        <w:t>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bCs/>
          <w:sz w:val="28"/>
          <w:szCs w:val="28"/>
        </w:rPr>
        <w:t>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bCs/>
          <w:sz w:val="28"/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bCs/>
          <w:sz w:val="28"/>
          <w:szCs w:val="28"/>
        </w:rPr>
        <w:t>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ГОСУДАРСТВЕННЫХ И МУНИЦИПАЛЬНЫХ УСЛУГ И ОСОБЕННОСТИ ПРЕДОСТАВЛЕНИЯ МУНИЦИПАЛЬНОЙ УСЛУГИ В ЭЛЕКТРОННОЙ ФОРМЕ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2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5224B9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="003E4586">
        <w:rPr>
          <w:rFonts w:ascii="Times New Roman" w:hAnsi="Times New Roman" w:cs="Times New Roman"/>
          <w:sz w:val="28"/>
          <w:szCs w:val="28"/>
        </w:rPr>
        <w:t>, Организации и Портале государственных и муниципальных услуг;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5224B9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</w:t>
      </w:r>
      <w:r w:rsidR="003E4586">
        <w:rPr>
          <w:rFonts w:ascii="Times New Roman" w:hAnsi="Times New Roman" w:cs="Times New Roman"/>
          <w:sz w:val="28"/>
          <w:szCs w:val="28"/>
        </w:rPr>
        <w:t>и Портала государственных и муниципальных услуг мониторинг хода предоставления муниципальной услуги;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муниципальной услуги в любой многофункциональный центр, расположенный на территории муниципального района, муниципального или городского округа Амурской области, вне зависимости от места регистрации (места проживания) Заявителя;</w:t>
      </w:r>
    </w:p>
    <w:p w:rsidR="003E4586" w:rsidRDefault="00F0626C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«Прием и регистрация заявлений на прием ребенка в муниципальные дошкольные образовательные организации, постановка на учет детей, нуждающихся в устройстве в муниципальные дошкольные образовательные организации» в </w:t>
      </w:r>
      <w:r>
        <w:rPr>
          <w:rFonts w:ascii="Times New Roman" w:hAnsi="Times New Roman" w:cs="Times New Roman"/>
          <w:sz w:val="28"/>
          <w:szCs w:val="28"/>
        </w:rPr>
        <w:t>отделении ГАУ «Многофункциональный центр Амурской области» в г. Тында</w:t>
      </w:r>
      <w:r w:rsidR="003E4586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2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7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Особенности предоставления муниципальной услуги в электронной форме.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электронной форме осуществляется путём использования средств электронной связи.</w:t>
      </w:r>
    </w:p>
    <w:p w:rsidR="0041579F" w:rsidRDefault="0041579F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77331" w:rsidRDefault="00077331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77331" w:rsidRDefault="00077331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77331" w:rsidRDefault="00077331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77331" w:rsidRDefault="00077331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ФОРМЫ И ВИДЫ ОБРАЩЕНИЙ ЗАЯВИТЕЛЯ: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17"/>
        <w:gridCol w:w="1359"/>
        <w:gridCol w:w="2066"/>
        <w:gridCol w:w="119"/>
        <w:gridCol w:w="1839"/>
      </w:tblGrid>
      <w:tr w:rsidR="003E4586" w:rsidTr="00090E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документа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Необходимость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предоставления,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следующих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случаях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Личный прием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Обращение через «Единый портал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государственных и муниципальных услуг»</w:t>
            </w:r>
          </w:p>
        </w:tc>
      </w:tr>
      <w:tr w:rsidR="003E4586" w:rsidTr="00090E6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86" w:rsidRDefault="003E4586">
            <w:pPr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86" w:rsidRDefault="003E4586">
            <w:pPr>
              <w:rPr>
                <w:b/>
                <w:bCs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Бумажный вид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Бумажно-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электронный вид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Электронный вид</w:t>
            </w:r>
          </w:p>
        </w:tc>
      </w:tr>
      <w:tr w:rsidR="003E4586" w:rsidTr="00090E6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86" w:rsidRDefault="003E4586">
            <w:pPr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86" w:rsidRDefault="003E4586">
            <w:pPr>
              <w:rPr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Вид документа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Кол-во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Вид документа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Вид документа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Заявление,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сформированное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региональной</w:t>
            </w:r>
          </w:p>
          <w:p w:rsidR="00090E65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автоматизирован</w:t>
            </w:r>
            <w:r w:rsidR="00090E65">
              <w:rPr>
                <w:bCs/>
                <w:szCs w:val="28"/>
              </w:rPr>
              <w:t>-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информационной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системе "Е-услуги.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Образование".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Оригинал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документа,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квалифицированной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ЭЦП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подписанный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квалифицированной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Свидетельство о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Копия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 документа, 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 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квалифицированной 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удостоверяющий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личность родителя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или иного законного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Оригинал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 документа, 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 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квалифицированной 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подтверждающие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преимущественное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право на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внеочередной или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первоочередной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прием в МДОУ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Оригиналы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либо копии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Необходи</w:t>
            </w:r>
            <w:proofErr w:type="spellEnd"/>
            <w:r w:rsidR="00090E65">
              <w:rPr>
                <w:szCs w:val="28"/>
              </w:rPr>
              <w:t>-</w:t>
            </w:r>
            <w:r>
              <w:rPr>
                <w:szCs w:val="28"/>
              </w:rPr>
              <w:t>мое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 документа, 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 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квалифицированной 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Медицинская карта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 состоянии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здоровья ребенка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Оригинал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 документа, 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 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квалифицированной 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Заключения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психолого-медико-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Оригинал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документа,</w:t>
            </w:r>
          </w:p>
          <w:p w:rsidR="00090E65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сформирован</w:t>
            </w:r>
            <w:r w:rsidR="00090E65">
              <w:rPr>
                <w:szCs w:val="28"/>
              </w:rPr>
              <w:t>-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ного</w:t>
            </w:r>
            <w:proofErr w:type="spellEnd"/>
            <w:r>
              <w:rPr>
                <w:szCs w:val="28"/>
              </w:rPr>
              <w:t xml:space="preserve">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заверенная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квалифицированной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ЭЦП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подписанный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квалифицированной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ЭЦП</w:t>
            </w:r>
          </w:p>
        </w:tc>
      </w:tr>
      <w:tr w:rsidR="003E4586" w:rsidTr="00090E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Обязательно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Оригинал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Скан-копия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документа,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сформированного в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бумажном виде,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заверенная</w:t>
            </w:r>
          </w:p>
          <w:p w:rsidR="00090E65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квалифицирован</w:t>
            </w:r>
            <w:r w:rsidR="00090E65">
              <w:rPr>
                <w:szCs w:val="28"/>
              </w:rPr>
              <w:t>-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ЭЦП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Документ,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подписанный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квалифицированной</w:t>
            </w:r>
          </w:p>
          <w:p w:rsidR="003E4586" w:rsidRDefault="003E4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ЭЦП</w:t>
            </w:r>
          </w:p>
        </w:tc>
      </w:tr>
    </w:tbl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4586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прием и регистрация заявлений на зачисление ребенка в Организации;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постановка на учет детей, нуждающихся в устройстве в Организации;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зачисление ребенка в Организации на основании выданных путевок детям, претендующим на устройство в Организации.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ПРИЕМ И РЕГИСТРАЦИЯ ЗАЯВЛЕНИЙ НА ЗАЧИСЛЕНИЕ РЕБЁНКА В ОРГАНИЗАЦИЮ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Регистрация производится при условии личного обращения родителей (законных представителей) - заявителей: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путём регистрации данных ребёнка на сайте портала региональных услуг </w:t>
      </w:r>
      <w:hyperlink r:id="rId13" w:history="1">
        <w:r w:rsidR="003E4586">
          <w:rPr>
            <w:rStyle w:val="a3"/>
            <w:rFonts w:ascii="Times New Roman" w:hAnsi="Times New Roman"/>
            <w:sz w:val="28"/>
            <w:szCs w:val="28"/>
          </w:rPr>
          <w:t>https://portal.obramur.ru</w:t>
        </w:r>
      </w:hyperlink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путём регистрации данных ребёнка на сайте портала государственных и муниципальных услуг (</w:t>
      </w:r>
      <w:hyperlink r:id="rId14" w:history="1">
        <w:r w:rsidR="003E4586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="003E45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путём регистрации данных ребёнка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 в разделе «Е-услуги. Образование»;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путём регистрации данных ребёнка в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 в часы работы;</w:t>
      </w:r>
    </w:p>
    <w:p w:rsidR="003E4586" w:rsidRDefault="00AA20A8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>путём регистрации данных ребёнка в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 </w:t>
      </w:r>
      <w:r w:rsidR="003E4586">
        <w:rPr>
          <w:rFonts w:ascii="Times New Roman" w:hAnsi="Times New Roman" w:cs="Times New Roman"/>
          <w:sz w:val="28"/>
          <w:szCs w:val="28"/>
        </w:rPr>
        <w:t>«Многофункциональный центр Амурской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г. Тында</w:t>
      </w:r>
      <w:r w:rsidR="003E4586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заявление направляется посредством электронной почты на адрес </w:t>
      </w:r>
      <w:r w:rsidR="00AA20A8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 w:rsidR="00AA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последующей регистрации заявления.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При регистрации данных ребёнка на сайт</w:t>
      </w:r>
      <w:r w:rsidR="00AA20A8">
        <w:rPr>
          <w:rFonts w:ascii="Times New Roman" w:hAnsi="Times New Roman" w:cs="Times New Roman"/>
          <w:sz w:val="28"/>
          <w:szCs w:val="28"/>
        </w:rPr>
        <w:t>е</w:t>
      </w:r>
      <w:r w:rsidR="00AA20A8" w:rsidRPr="00AA2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0A8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в разделе «Е-услуги» необходимо: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сайт региональной информационной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Style w:val="a3"/>
          <w:rFonts w:ascii="Times New Roman" w:hAnsi="Times New Roman"/>
          <w:sz w:val="28"/>
          <w:szCs w:val="28"/>
        </w:rPr>
        <w:t>https://e-uslugi.obramur.ru:4043/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раздел «Реестры - Регистрация заявлений в ДОО»; 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нужную ссылку (родитель; опекун; лицо, действующее от имени законного представителя); заполнить все данные о Заявителе, помеченные знаком «*» (фамилия, имя, отчество заявителя, серия, номер паспорта, кем и когда выдан);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Выбрать раздел: «Я даю согласие на обработку персональных данных»;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сведения о ребёнке (Ф.И.О. Ребёнка, дата рождения, серия и номер свидетельства о рождении, место рождения);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вид информирования заявителя, указав сотовый телефон, адрес электронной почты, место жительства;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желаемую дату поступления в Организацию; Выбрать: образовательные программы (дошкольные); выбрать режим пребывания; при наличии заболеваний у ребёнка произвести отметку (специальная группа здоровья: учитывать либо не учитывать); При наличии преимущественного права, льготных оснований для зачисления в Организацию - выбрать из предложенного реестра;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параметры дошкольной группы; Возрастная группа для зачисления;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до 4-х желаемых дошкольных образовательных организаций из предложенного реестра муниципальных дошкольных образовательных организаций; перейти по ссылке: «Далее»;</w:t>
      </w:r>
    </w:p>
    <w:p w:rsidR="003E4586" w:rsidRDefault="003E4586" w:rsidP="00312074">
      <w:pPr>
        <w:numPr>
          <w:ilvl w:val="0"/>
          <w:numId w:val="4"/>
        </w:numPr>
        <w:tabs>
          <w:tab w:val="clear" w:pos="425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Необходимо прикрепить копии документов: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458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заявителя;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д</w:t>
      </w:r>
      <w:r w:rsidR="003E4586">
        <w:rPr>
          <w:rFonts w:ascii="Times New Roman" w:hAnsi="Times New Roman" w:cs="Times New Roman"/>
          <w:sz w:val="28"/>
          <w:szCs w:val="28"/>
        </w:rPr>
        <w:t>окумент, подтверждающий полномочие законного представителя представлять интересы ребёнка (если законный представитель является опекуном ребёнка или усыновителем и т.п.);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4586">
        <w:rPr>
          <w:rFonts w:ascii="Times New Roman" w:hAnsi="Times New Roman" w:cs="Times New Roman"/>
          <w:sz w:val="28"/>
          <w:szCs w:val="28"/>
        </w:rPr>
        <w:t>окумент, подтверждающий право пребывания заявителя на территории РФ (при наличии у заявителя иностранного гражданства).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4586">
        <w:rPr>
          <w:rFonts w:ascii="Times New Roman" w:hAnsi="Times New Roman" w:cs="Times New Roman"/>
          <w:sz w:val="28"/>
          <w:szCs w:val="28"/>
        </w:rPr>
        <w:t>видетельство о рождении ребёнка;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р</w:t>
      </w:r>
      <w:r w:rsidR="003E4586">
        <w:rPr>
          <w:rFonts w:ascii="Times New Roman" w:hAnsi="Times New Roman" w:cs="Times New Roman"/>
          <w:sz w:val="28"/>
          <w:szCs w:val="28"/>
        </w:rPr>
        <w:t>егистрация ребёнка по месту проживания;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4586">
        <w:rPr>
          <w:rFonts w:ascii="Times New Roman" w:hAnsi="Times New Roman" w:cs="Times New Roman"/>
          <w:sz w:val="28"/>
          <w:szCs w:val="28"/>
        </w:rPr>
        <w:t>окумент, подтверждающий наличие льготы на внеочередное или первоочередное зачисление ребёнка в ДОО (при наличии льготы);</w:t>
      </w:r>
    </w:p>
    <w:p w:rsidR="003E4586" w:rsidRDefault="00312074" w:rsidP="003E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62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4586">
        <w:rPr>
          <w:rFonts w:ascii="Times New Roman" w:hAnsi="Times New Roman" w:cs="Times New Roman"/>
          <w:sz w:val="28"/>
          <w:szCs w:val="28"/>
        </w:rPr>
        <w:t xml:space="preserve">окумент, подтверждающий потребность предоставления ребёнку места в группе с ОВЗ (при наличии потребности). </w:t>
      </w:r>
    </w:p>
    <w:p w:rsidR="00312074" w:rsidRDefault="00312074" w:rsidP="00312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Перейти по ссылке: «Далее»;</w:t>
      </w:r>
    </w:p>
    <w:p w:rsidR="003E4586" w:rsidRDefault="00312074" w:rsidP="00312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</w:t>
      </w:r>
      <w:r w:rsidR="003E4586">
        <w:rPr>
          <w:rFonts w:ascii="Times New Roman" w:hAnsi="Times New Roman" w:cs="Times New Roman"/>
          <w:sz w:val="28"/>
          <w:szCs w:val="28"/>
        </w:rPr>
        <w:t>роверить введённые данные, при необходимости можно внести изменения: выбрать назад, исправить; выбрать: «Регистрация».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1207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.2. Основанием для приёма заявления и регистрации документов для предоставления муниципальной услуги является личное обращение Заявителя к должностному лицу, ответственному за приём и регистрацию документов, через единый Портал государственных и муниципальных услуг,  отделени</w:t>
      </w:r>
      <w:r w:rsidR="00312074">
        <w:rPr>
          <w:rFonts w:ascii="Times New Roman" w:hAnsi="Times New Roman" w:cs="Times New Roman"/>
          <w:color w:val="000000"/>
          <w:sz w:val="28"/>
          <w:szCs w:val="28"/>
        </w:rPr>
        <w:t>и ГАУ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Амурской области»</w:t>
      </w:r>
      <w:r w:rsidR="008E6561">
        <w:rPr>
          <w:rFonts w:ascii="Times New Roman" w:hAnsi="Times New Roman" w:cs="Times New Roman"/>
          <w:color w:val="000000"/>
          <w:sz w:val="28"/>
          <w:szCs w:val="28"/>
        </w:rPr>
        <w:t xml:space="preserve"> в г.  Тында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Портале региональной услуги.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выполнение данной административной процедуры: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-принимает заявление;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-проверяет наличие всех необходимых документов, исходя из соответствующего перечня, актуальность представленных документов в соответствии с требованиями к срокам их действительности;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-регистрирует в региональном информационном ресурсе «Е-услуги. Образование», прикладывает в программу скан-копии необходимых документов, выдаёт копию электронного заявления.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установлении факта отсутствия необходимых документов, несоответствия представленных документов требованиям, указанным в пункте 14 настоящего административного регламента, Специалист уведомляет родителя (законного представителя) о наличии препятствий для рассмотрения вопроса о регистрации ребёнка в региональном информационном ресурсе          «Е-услуги. Образование», объясняет родителю (законному представителю) содержание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представленных документах и даёт пояснения об их исправлении.</w:t>
      </w:r>
    </w:p>
    <w:p w:rsidR="003E4586" w:rsidRPr="005224B9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данного административного действия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77331">
        <w:rPr>
          <w:rFonts w:ascii="Times New Roman" w:hAnsi="Times New Roman" w:cs="Times New Roman"/>
          <w:b/>
          <w:sz w:val="28"/>
          <w:szCs w:val="28"/>
        </w:rPr>
        <w:t>1 рабочий день</w:t>
      </w:r>
      <w:r w:rsidRPr="005224B9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ПОСТАНОВКА НА УЧЁТ ДЕТЕЙ, НУЖДАЮЩИХСЯ В УСТРОЙСТВЕ В ОРГАНИЗАЦИЮ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4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 ответственный сотрудник Исполнителя, который рассматривает заявление с приложенными документами и определяет категорию Заявителя на предоставление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4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Заявление принимается </w:t>
      </w:r>
      <w:r w:rsidRPr="00077331">
        <w:rPr>
          <w:rFonts w:ascii="Times New Roman" w:hAnsi="Times New Roman" w:cs="Times New Roman"/>
          <w:b/>
          <w:sz w:val="28"/>
          <w:szCs w:val="28"/>
        </w:rPr>
        <w:t>в организации (не более 4-х)</w:t>
      </w:r>
      <w:r>
        <w:rPr>
          <w:rFonts w:ascii="Times New Roman" w:hAnsi="Times New Roman" w:cs="Times New Roman"/>
          <w:sz w:val="28"/>
          <w:szCs w:val="28"/>
        </w:rPr>
        <w:t xml:space="preserve"> по выбору родителей (законных представителей) с учётом индивидуальных особенностей ребёнка, состояния его здоровья.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день подачи родителями (законными представителями) заявления дети включаются в соответствующие списки очерёдности по дате подачи этого заявления.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4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регистрации данных ребёнка Заявитель получает информацию о номере обращения, в котором отражены персональные сведения о ребёнке и о заявителе; способ информирования; домашний адрес; наличие права на внеочередное и первоочередное предоставление места для ребёнка в Организации; предпочитаемые детские сады; предпочитаемый режим пребывания в Организации; предпочитаемая дата предоставления места для ребёнка в Организации; вид Организации для детей с ограниченными возможностями здоровья; дата и время регистрации заявления; вид заявления.</w:t>
      </w:r>
    </w:p>
    <w:p w:rsidR="003E4586" w:rsidRPr="005224B9" w:rsidRDefault="005224B9" w:rsidP="00522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46.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При регистрации данных ребёнка в АИС «Е-услуги. Образование» заявление получает статус </w:t>
      </w:r>
      <w:r w:rsidR="003E4586" w:rsidRPr="00077331">
        <w:rPr>
          <w:rFonts w:ascii="Times New Roman" w:hAnsi="Times New Roman" w:cs="Times New Roman"/>
          <w:b/>
          <w:sz w:val="28"/>
          <w:szCs w:val="28"/>
        </w:rPr>
        <w:t>«</w:t>
      </w:r>
      <w:r w:rsidR="003E4586" w:rsidRPr="00077331">
        <w:rPr>
          <w:rFonts w:ascii="Times New Roman" w:hAnsi="Times New Roman" w:cs="Times New Roman"/>
          <w:b/>
          <w:bCs/>
          <w:sz w:val="28"/>
          <w:szCs w:val="28"/>
        </w:rPr>
        <w:t>Заявление ожидает рассмотрения</w:t>
      </w:r>
      <w:r w:rsidR="003E4586" w:rsidRPr="00077331">
        <w:rPr>
          <w:rFonts w:ascii="Times New Roman" w:hAnsi="Times New Roman" w:cs="Times New Roman"/>
          <w:b/>
          <w:sz w:val="28"/>
          <w:szCs w:val="28"/>
        </w:rPr>
        <w:t>»</w:t>
      </w:r>
      <w:r w:rsidR="003E4586">
        <w:rPr>
          <w:rFonts w:ascii="Times New Roman" w:hAnsi="Times New Roman" w:cs="Times New Roman"/>
          <w:sz w:val="28"/>
          <w:szCs w:val="28"/>
        </w:rPr>
        <w:t xml:space="preserve">, далее при постановке в очередь присваивается статус </w:t>
      </w:r>
      <w:r w:rsidR="003E4586" w:rsidRPr="00077331">
        <w:rPr>
          <w:rFonts w:ascii="Times New Roman" w:hAnsi="Times New Roman" w:cs="Times New Roman"/>
          <w:b/>
          <w:sz w:val="28"/>
          <w:szCs w:val="28"/>
        </w:rPr>
        <w:t>«Очередник</w:t>
      </w:r>
      <w:r w:rsidR="003E4586" w:rsidRPr="0007733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773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4586" w:rsidRPr="0052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86" w:rsidRDefault="005224B9" w:rsidP="00522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47. </w:t>
      </w:r>
      <w:r w:rsidR="003E4586">
        <w:rPr>
          <w:rFonts w:ascii="Times New Roman" w:hAnsi="Times New Roman" w:cs="Times New Roman"/>
          <w:sz w:val="28"/>
          <w:szCs w:val="28"/>
        </w:rPr>
        <w:t>Ребёнок снимается с учёта в АИС «Е-услуги. Образование»: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предоставлении места в Организацию;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 наличии заявления родителя (законного представителя) о снятии с учёта;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условии, что место ребёнку в Организации предоставлялось три и более раз подряд, но родители (законные представители) не обращались в комиссию по приёму заявлений, постановке на учёт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 w:rsidR="005224B9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, по вопросу устройства ребёнка в образовательные организации, либо отказались от предложенного места в Организации;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достижении ребёнком возраста 8 лет.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4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 утрате, возникновении у родителей (законных представителей) права на льготу (с представлением подтверждающего документа, предусмотренного действующим законодательством РФ) и уведомлении об этом </w:t>
      </w:r>
      <w:r w:rsidR="00B5483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, дети переводятся в соответствующий список очерёдности по дате подачи заявления (дата первичного обращения) и входящему регистрационному номеру.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5483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 Особенности предоставления муниципальной услуги отдельным категориям граждан.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5483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.1. Право получения места во внеочередном порядке имеют: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граждан, указанных в пунктах 1 и 2 части первой статьи 13 Закона Российской Федерации «</w:t>
      </w:r>
      <w:r w:rsidR="003E4586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прокуроров;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сотрудников следственного комитета, имеющих специальные или воинские звания;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погибших (пропавших без вести), умерших, ставших инвалидами работников органов прокуратуры;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>дети судей, мировых судей;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погибших (пропавших без вести), умерших, ставших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 xml:space="preserve">инвалидами сотрудников и военнослужащих из числа  указанных в п. 1 постановления Правительства РФ от 9 февраля 2004 года № 65 (ред. от 8 декабря 2010 года, с изм. от 10 декабря 2012 года) «О дополнительных гарантиях и компенсациях военнослужащим и сотрудникам федеральных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уголовно-исполнительной системы, непосредственно участвовавших в борьбе с терроризмом на территории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3E4586">
        <w:rPr>
          <w:rFonts w:ascii="Times New Roman" w:hAnsi="Times New Roman" w:cs="Times New Roman"/>
          <w:sz w:val="28"/>
          <w:szCs w:val="28"/>
        </w:rPr>
        <w:t>дети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E4586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8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Право получения места в дошкольном образовательном учреждении в первоочередном порядке имеют: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полиции;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граждан Российской Федерации, уволенных со службы в полиции вследствие увечья или иного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повреждения здоровья, полученных в связи с выполнением служебных обязанностей и исключивших возможность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дальнейшего прохождения службы в полиции;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граждан Российской Федерации, умерших в течение одного года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после увольнения со службы в полиции вследствие увечья или иного повреждения здоровья, полученных в связи с</w:t>
      </w:r>
      <w:r w:rsidR="003E4586">
        <w:rPr>
          <w:rFonts w:ascii="Times New Roman" w:hAnsi="Times New Roman" w:cs="Times New Roman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 настоящем пункте;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военнослужащих, проходящих военную службу по контракту;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E4586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противопожарной службе Государственной противопожарной службы и таможенных органах Российской Федерации,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погибших (умерших) вследствие увечья или иного повреждения здоровья, полученных в связи с выполнением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служебных обязанностей, вследствие заболевания, полученного в период прохождения службы в учреждениях и</w:t>
      </w:r>
      <w:r w:rsidR="003E4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органах;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3E4586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E4586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3E4586">
        <w:rPr>
          <w:rFonts w:ascii="Times New Roman" w:hAnsi="Times New Roman" w:cs="Times New Roman"/>
          <w:sz w:val="28"/>
          <w:szCs w:val="28"/>
        </w:rPr>
        <w:t>дети, находящиеся (находившиеся) на иждивении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3E4586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3E4586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3E4586">
        <w:rPr>
          <w:rFonts w:ascii="Times New Roman" w:hAnsi="Times New Roman" w:cs="Times New Roman"/>
          <w:sz w:val="28"/>
          <w:szCs w:val="28"/>
        </w:rPr>
        <w:t>дети из неполных семей, находящихся в трудной жизненной ситуации. Под неполной семьей понимается наличие единственного родителя;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3E4586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переданные на усыновление, опеку в приемную семью;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="003E4586">
        <w:rPr>
          <w:rFonts w:ascii="Times New Roman" w:hAnsi="Times New Roman" w:cs="Times New Roman"/>
          <w:sz w:val="28"/>
          <w:szCs w:val="28"/>
        </w:rPr>
        <w:t xml:space="preserve"> в других случаях, предусмотренных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8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подтверждения права на внеочередное и первоочередное предоставление места в период комплектования образовательных организаций граждане представляют следующие документы: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прокуроры; судьи; мировые судьи, сотрудники следственного комитета; сотрудники полиции; военнослужащие; 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сотрудники, имеющие специальные звания, проходящие службу в учреждениях и органах уголовно-исполнительной системы, в федеральной противопожарной службе Государственной противопожарной службы, в учреждениях и органах по контролю за </w:t>
      </w:r>
      <w:r w:rsidR="003E4586">
        <w:rPr>
          <w:rFonts w:ascii="Times New Roman" w:hAnsi="Times New Roman" w:cs="Times New Roman"/>
          <w:sz w:val="28"/>
          <w:szCs w:val="28"/>
        </w:rPr>
        <w:lastRenderedPageBreak/>
        <w:t xml:space="preserve">оборотом наркотических средств и психотропных веществ и таможенных органах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копия удостоверения, справка с места работы (службы), подтверждающая право на внеочередное или первоочередное предоставление места в Организации (справка действительна в течение 1 месяца со дня выдачи</w:t>
      </w:r>
      <w:r w:rsidR="003E4586">
        <w:rPr>
          <w:rFonts w:ascii="Times New Roman" w:hAnsi="Times New Roman" w:cs="Times New Roman"/>
          <w:sz w:val="28"/>
          <w:szCs w:val="28"/>
        </w:rPr>
        <w:t>);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- справка с места службы, подтверждающая право на внеочередное предоставление места в Организацию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АЭС, аварии в 1957 года на производственном объединении «Маяк» и сбросов радиоактивных отходов в реку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–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копия удостоверения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 xml:space="preserve">многодетные семьи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копия справки о регистрации семьи в качестве многодетной на территории Амурской области;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дети-инвалиды, родители-инвалиды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копия справки МСЭ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 xml:space="preserve">сотрудники, имеющие специальные звания, проходящие службу в учреждениях и органах уголовно-исполнительной системы, в органах принудительного исполнения Российской Федерации, в федеральной противопожарной службе Государственной противопожарной службы и таможенных органах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 xml:space="preserve">копия удостоверения, справка с места работы (службы), подтверждающая право на внеочередное или первоочередное предоставление места в Организации (справка действительна в течение 1 месяца со дня выдачи); </w:t>
      </w:r>
    </w:p>
    <w:p w:rsidR="003E4586" w:rsidRDefault="00B5483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справка по форме 25,</w:t>
      </w:r>
      <w:r w:rsidR="003E4586">
        <w:rPr>
          <w:rFonts w:ascii="Times New Roman" w:hAnsi="Times New Roman" w:cs="Times New Roman"/>
          <w:sz w:val="28"/>
          <w:szCs w:val="28"/>
        </w:rPr>
        <w:t xml:space="preserve"> выданной органами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>, если в свидетельстве о рождении ребёнка запись об отце сделана со слов матери;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свидетельство о смерти другого родителя</w:t>
      </w:r>
      <w:r w:rsidR="003E4586">
        <w:rPr>
          <w:rFonts w:ascii="Times New Roman" w:hAnsi="Times New Roman" w:cs="Times New Roman"/>
          <w:sz w:val="28"/>
          <w:szCs w:val="28"/>
        </w:rPr>
        <w:t xml:space="preserve"> либо решение суда о признании его безвестно отсутствующим;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родителей, переданные на усыновление, опеку в приёмную семью,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копия постановления администрации об установлении опеки, усыновлении;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военнослужащих, погибших (умерших) в период прохождения военной службы в течение одного года со дня гибели (смерти),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извещение из Военного комиссариата, копию свидетельства о смерти;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D69">
        <w:rPr>
          <w:rFonts w:ascii="Times New Roman" w:hAnsi="Times New Roman" w:cs="Times New Roman"/>
          <w:sz w:val="28"/>
          <w:szCs w:val="28"/>
        </w:rPr>
        <w:t xml:space="preserve"> </w:t>
      </w:r>
      <w:r w:rsidR="00136D69" w:rsidRPr="00136D69">
        <w:rPr>
          <w:rFonts w:ascii="Times New Roman" w:hAnsi="Times New Roman" w:cs="Times New Roman"/>
          <w:sz w:val="28"/>
          <w:szCs w:val="28"/>
        </w:rPr>
        <w:t xml:space="preserve">к) </w:t>
      </w:r>
      <w:r w:rsidRPr="00136D6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военнослужащих,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одного года со дня гибели (смерти),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справку с Военного комиссариата, копию свидетельства о смерти;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дети из неполных семей, находящиеся в трудной жизненной ситуации, -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справка, подтверждающая, что среднедушевой доход семьи ниже прожиточного минимума, установленного в Амурской области</w:t>
      </w:r>
      <w:r w:rsidR="003E4586">
        <w:rPr>
          <w:rFonts w:ascii="Times New Roman" w:hAnsi="Times New Roman" w:cs="Times New Roman"/>
          <w:sz w:val="28"/>
          <w:szCs w:val="28"/>
        </w:rPr>
        <w:t xml:space="preserve">, а также: </w:t>
      </w:r>
      <w:r w:rsidR="003E4586">
        <w:rPr>
          <w:rFonts w:ascii="Times New Roman" w:hAnsi="Times New Roman" w:cs="Times New Roman"/>
          <w:sz w:val="28"/>
          <w:szCs w:val="28"/>
          <w:u w:val="single"/>
        </w:rPr>
        <w:t>свидетельство о рождении ребёнка, в котором сведения о другом родителе отсутствуют; справка по форме 25</w:t>
      </w:r>
      <w:r w:rsidR="003E4586">
        <w:rPr>
          <w:rFonts w:ascii="Times New Roman" w:hAnsi="Times New Roman" w:cs="Times New Roman"/>
          <w:sz w:val="28"/>
          <w:szCs w:val="28"/>
        </w:rPr>
        <w:t xml:space="preserve">, выданной органами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, если в свидетельстве о рождении ребёнка запись об отце сделана со слов матери; свидетельство о смерти другого родителя либо решение суда о признании его безвестно отсутствующим;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6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D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не подтверждения родителями (законными представителями) льготы в момент прохождения  регистрации в администрации Организации статус ребёнка </w:t>
      </w:r>
      <w:r w:rsidRPr="00077331">
        <w:rPr>
          <w:rFonts w:ascii="Times New Roman" w:hAnsi="Times New Roman" w:cs="Times New Roman"/>
          <w:b/>
          <w:sz w:val="28"/>
          <w:szCs w:val="28"/>
        </w:rPr>
        <w:t>«направлен на постоянное место»</w:t>
      </w:r>
      <w:r>
        <w:rPr>
          <w:rFonts w:ascii="Times New Roman" w:hAnsi="Times New Roman" w:cs="Times New Roman"/>
          <w:sz w:val="28"/>
          <w:szCs w:val="28"/>
        </w:rPr>
        <w:t xml:space="preserve"> аннулируется, ребёнок возвращается в очередь той же датой постановки, вновь получает статус </w:t>
      </w:r>
      <w:r w:rsidRPr="00077331">
        <w:rPr>
          <w:rFonts w:ascii="Times New Roman" w:hAnsi="Times New Roman" w:cs="Times New Roman"/>
          <w:b/>
          <w:sz w:val="28"/>
          <w:szCs w:val="28"/>
        </w:rPr>
        <w:t>«очередник»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участие в комплектовании на следующий учебный год.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6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Преимущественное право на зачисление в Организацию, в которой обучаются его полнородные и не полнородные брат и (или) сестра, действует при условии, что один из несовершеннолетних является воспитанником Организации на 1 сентября текущего года.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указанного преимущественного права в период комплектования образовательных организаций граждане представляют следующие документы: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свидетельство о рождении на обоих детей;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документ, подтверждающий факт совместного проживания детей.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ЗАЧИСЛЕНИЕ (ПРИЁМ) РЕБЁНКА В ОРГАНИЗАЦИЮ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>. Установление права и принятие решения о предоставлении муниципальной услуги по зачислению.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.1. В Организации направляются дети в возрасте </w:t>
      </w:r>
      <w:r w:rsidR="003E4586" w:rsidRPr="00077331">
        <w:rPr>
          <w:rFonts w:ascii="Times New Roman" w:hAnsi="Times New Roman" w:cs="Times New Roman"/>
          <w:b/>
          <w:sz w:val="28"/>
          <w:szCs w:val="28"/>
        </w:rPr>
        <w:t>от 2 месяцев до 8 лет</w:t>
      </w:r>
      <w:r w:rsidR="003E4586">
        <w:rPr>
          <w:rFonts w:ascii="Times New Roman" w:hAnsi="Times New Roman" w:cs="Times New Roman"/>
          <w:sz w:val="28"/>
          <w:szCs w:val="28"/>
        </w:rPr>
        <w:t xml:space="preserve"> с учётом даты регистрации в АИС «Е-услуги. Образование», права внеочередного и первоочередного получения места в Организации, а так же наполняемости и наличию возрастных групп.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приёма в Организацию обеспечивают приём граждан, имеющих право на получение дошкольного образования и проживающих на территории, за которой закреплена указанная Организация.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свободных мест в Организации по месту жительства, по желанию родителей может быть рассмотрен вопрос о предоставлении места в Организацию другого микрорайона.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>.2. Право на посещение Организации возникает по достижении возраста, определённого Уставом Организации.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определяется на 1 сентября текущего учебного года.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дополнительного комплектования вакантных мест в дошкольные образовательные организации, вводимых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национальных проектов и федеральных программ, имеющих ограничительные условия по возрасту воспитанников, определение возраста детей осуществляется на дату проведения дополнительного комплектования.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.3. Основное комплектование осуществляется один раз в год. В течение года комиссия по приёму заявлений, постановке на учёт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, имеет право проводить дополнительное комплектование вакантных мест в Организации из числа детей, зарегистрированных в АИС  «Е-услуги. Образование», на основании личного заявления родителей с учетом даты регистрации в АИС «Е-услуги. Образование», права внеочередного и первоочередного получения места в Организации.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.4. На начало периода комплектования комиссия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, формирует списки поставленных на учет детей, нуждающихся в предоставлении места в Организации в текущем учебном году, в соответствии с датой постановки на учет и с учетом права на предоставление места в Организации на льготных основаниях.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нуждающихся в предоставлении места в Организации с       1 сентября текущего календарного года, формируется на 1 марта.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установленной даты в список детей, нуждающихся в предоставлении места в Организации с 1 сентября текущего календарного года, могут быть дополнительно включены дети только при наличии свободных мест Организации и согласно дате постановки на учет.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родители которых подали заявление о постановке на учет после установленной даты, включаются в список детей, которым место в Организации необходимо предоставить с 1 сентября следующего календарного года.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>.5. Родители (законные представители) имеют право до начала комплектования внести следующие изменения в заявление с сохранением даты постановки ребенка на учет: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предпочитаемую дату предоставления места для ребенка в Организации;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домашний адрес;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предпочитаемые Организации;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наличие права на внеочередное и первоочередное предоставление места для ребенка в Организации; </w:t>
      </w:r>
    </w:p>
    <w:p w:rsidR="003E4586" w:rsidRDefault="00136D69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 xml:space="preserve">вид Организации для детей с ограниченными возможностями здоровья; </w:t>
      </w:r>
    </w:p>
    <w:p w:rsidR="003E4586" w:rsidRDefault="00F33D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отчества), серия и номер свидетельства о рождении; паспортные данные родителей (законных представителей).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на основании личного письменного обращения заявителя в комиссию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</w:t>
      </w:r>
      <w:r w:rsidR="00F33D7D">
        <w:rPr>
          <w:rFonts w:ascii="Times New Roman" w:hAnsi="Times New Roman" w:cs="Times New Roman"/>
          <w:sz w:val="28"/>
          <w:szCs w:val="28"/>
        </w:rPr>
        <w:t>территории 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F33D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.6. При предоставлении ребенку места в Организации, по результатам автоматического комплектования посредством АИС «Е-услуги. Образование», а также решения комиссии в процессе рассмотрения личных обращений граждан, информация направляется родителям (законным представителям) в их личный кабинет на портале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>, а также родители (законные представители) ребенка оповещаются о предоставлении места посредством телефонной связи, указанной в обращении.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по итогам автоматического комплектования места в Организации проживающие в одной семье имеющие общее место жительства дети, имеют право преимущественного зачисления в Организацию, в которой обучаются их братья и (или) сестры.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указанного преимущества родителям (законным представителям) детей необходимо после оповещения о предоставлении места в Организации обратиться с личным письменным заявлением в адрес </w:t>
      </w:r>
      <w:r w:rsidR="00F33D7D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 w:rsidR="00F33D7D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документов, подтверждающих факт совместного проживания детей. </w:t>
      </w:r>
    </w:p>
    <w:p w:rsidR="003E4586" w:rsidRDefault="00F33D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.7. Родителям (законным представителям) ребенка необходимо </w:t>
      </w:r>
      <w:r w:rsidR="003E4586" w:rsidRPr="00077331">
        <w:rPr>
          <w:rFonts w:ascii="Times New Roman" w:hAnsi="Times New Roman" w:cs="Times New Roman"/>
          <w:b/>
          <w:sz w:val="28"/>
          <w:szCs w:val="28"/>
        </w:rPr>
        <w:t>в течение 10 рабочих дней</w:t>
      </w:r>
      <w:r w:rsidR="003E4586" w:rsidRPr="00F33D7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3E4586">
        <w:rPr>
          <w:rFonts w:ascii="Times New Roman" w:hAnsi="Times New Roman" w:cs="Times New Roman"/>
          <w:sz w:val="28"/>
          <w:szCs w:val="28"/>
        </w:rPr>
        <w:t xml:space="preserve"> оповещения о предоставлении ребенку места в Организации пройти регистрацию у администрации Организации, предоставляя свидетельство о рождении ребенка, паспорт родителя (законного представителя), документы, подтверждающие наличие льготных оснований для получения места, документ, подтверждающий факт проживания на территории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F33D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>.8. При отказе родителей (законных представителей) или при отсутствии их согласия/отказа от предложенной Организации в текущем учебном году желаемая дата поступления учитывается на следующий учебный год с сохранением даты постановки на учет.</w:t>
      </w:r>
    </w:p>
    <w:p w:rsidR="003E4586" w:rsidRDefault="00F33D7D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4586">
        <w:rPr>
          <w:rFonts w:ascii="Times New Roman" w:hAnsi="Times New Roman" w:cs="Times New Roman"/>
          <w:sz w:val="28"/>
          <w:szCs w:val="28"/>
        </w:rPr>
        <w:t xml:space="preserve">.9. В случае </w:t>
      </w:r>
      <w:proofErr w:type="spellStart"/>
      <w:r w:rsidR="003E4586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3E4586">
        <w:rPr>
          <w:rFonts w:ascii="Times New Roman" w:hAnsi="Times New Roman" w:cs="Times New Roman"/>
          <w:sz w:val="28"/>
          <w:szCs w:val="28"/>
        </w:rPr>
        <w:t xml:space="preserve"> места в Организации ребенку из списка поставленных на учет с 1 сентября текущего года родителям (законным представителям) ребенка может быть предоставлена возможность психолого-педагогического сопровождения его воспитания и образования. </w:t>
      </w:r>
      <w:r w:rsidR="003E4586">
        <w:rPr>
          <w:rFonts w:ascii="Times New Roman" w:hAnsi="Times New Roman" w:cs="Times New Roman"/>
          <w:sz w:val="28"/>
          <w:szCs w:val="28"/>
        </w:rPr>
        <w:lastRenderedPageBreak/>
        <w:t xml:space="preserve">При этом ребенок числится в списке очередников и не снимается с учета в АИС «Е-услуги. Образование» для предоставления места.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вариативных форм дошкольного образования при Организации не дает права на внеочередное или первоочередное получение места в Организации.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уведомления каждого родителя (законного представителя) о проведении комплектования образовательных организаций не предусматривается. </w:t>
      </w:r>
    </w:p>
    <w:p w:rsidR="003E4586" w:rsidRPr="00296115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15">
        <w:rPr>
          <w:rFonts w:ascii="Times New Roman" w:hAnsi="Times New Roman" w:cs="Times New Roman"/>
          <w:sz w:val="28"/>
          <w:szCs w:val="28"/>
        </w:rPr>
        <w:t>5</w:t>
      </w:r>
      <w:r w:rsidR="00F93AED" w:rsidRPr="00296115">
        <w:rPr>
          <w:rFonts w:ascii="Times New Roman" w:hAnsi="Times New Roman" w:cs="Times New Roman"/>
          <w:sz w:val="28"/>
          <w:szCs w:val="28"/>
        </w:rPr>
        <w:t>1</w:t>
      </w:r>
      <w:r w:rsidRPr="00296115">
        <w:rPr>
          <w:rFonts w:ascii="Times New Roman" w:hAnsi="Times New Roman" w:cs="Times New Roman"/>
          <w:sz w:val="28"/>
          <w:szCs w:val="28"/>
        </w:rPr>
        <w:t>. Муниципальная услуга может быть оказана в следующих Организациях:</w:t>
      </w:r>
    </w:p>
    <w:p w:rsidR="003E4586" w:rsidRPr="00296115" w:rsidRDefault="006B321B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51.1.</w:t>
      </w:r>
      <w:r w:rsidR="00296115">
        <w:rPr>
          <w:rFonts w:ascii="Times New Roman" w:hAnsi="Times New Roman" w:cs="Times New Roman"/>
          <w:sz w:val="28"/>
          <w:szCs w:val="28"/>
        </w:rPr>
        <w:t xml:space="preserve"> </w:t>
      </w:r>
      <w:r w:rsidR="003E4586" w:rsidRPr="00296115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основную общеобразовательную программу дошкольного образования в группах общеразвивающей направленности;</w:t>
      </w:r>
    </w:p>
    <w:p w:rsidR="003E4586" w:rsidRPr="00296115" w:rsidRDefault="006B321B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51.2.</w:t>
      </w:r>
      <w:r w:rsidR="00296115">
        <w:rPr>
          <w:rFonts w:ascii="Times New Roman" w:hAnsi="Times New Roman" w:cs="Times New Roman"/>
          <w:sz w:val="28"/>
          <w:szCs w:val="28"/>
        </w:rPr>
        <w:t xml:space="preserve"> </w:t>
      </w:r>
      <w:r w:rsidR="003E4586" w:rsidRPr="00296115">
        <w:rPr>
          <w:rFonts w:ascii="Times New Roman" w:hAnsi="Times New Roman" w:cs="Times New Roman"/>
          <w:sz w:val="28"/>
          <w:szCs w:val="28"/>
        </w:rPr>
        <w:t>образовательные организации для детей раннего возраста, реализующие основную общеобразовательную программу дошкольного образования в группах общеразвивающей направленности для детей в возрасте от 1</w:t>
      </w:r>
      <w:r w:rsidR="00185F51" w:rsidRPr="002961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4586" w:rsidRPr="00296115">
        <w:rPr>
          <w:rFonts w:ascii="Times New Roman" w:hAnsi="Times New Roman" w:cs="Times New Roman"/>
          <w:sz w:val="28"/>
          <w:szCs w:val="28"/>
        </w:rPr>
        <w:t xml:space="preserve"> до 3 лет; создает условия для социальной адаптации и ранней социализации детей;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</w:t>
      </w:r>
    </w:p>
    <w:p w:rsidR="003E4586" w:rsidRPr="00296115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51.3.</w:t>
      </w:r>
      <w:r w:rsidR="00296115">
        <w:rPr>
          <w:rFonts w:ascii="Times New Roman" w:hAnsi="Times New Roman" w:cs="Times New Roman"/>
          <w:sz w:val="28"/>
          <w:szCs w:val="28"/>
        </w:rPr>
        <w:t xml:space="preserve"> </w:t>
      </w:r>
      <w:r w:rsidR="003E4586" w:rsidRPr="00296115">
        <w:rPr>
          <w:rFonts w:ascii="Times New Roman" w:hAnsi="Times New Roman"/>
          <w:sz w:val="28"/>
          <w:szCs w:val="28"/>
        </w:rPr>
        <w:t xml:space="preserve">образовательные организации </w:t>
      </w:r>
      <w:r w:rsidR="003E4586" w:rsidRPr="00296115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3E4586" w:rsidRPr="00296115">
        <w:rPr>
          <w:rFonts w:ascii="Times New Roman" w:hAnsi="Times New Roman"/>
          <w:sz w:val="28"/>
          <w:szCs w:val="28"/>
        </w:rPr>
        <w:t>, реализующие</w:t>
      </w:r>
      <w:r w:rsidR="003E4586" w:rsidRPr="00296115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сочетании;</w:t>
      </w:r>
    </w:p>
    <w:p w:rsidR="003E4586" w:rsidRPr="00296115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51.4.</w:t>
      </w:r>
      <w:r w:rsidR="00296115">
        <w:rPr>
          <w:rFonts w:ascii="Times New Roman" w:hAnsi="Times New Roman" w:cs="Times New Roman"/>
          <w:sz w:val="28"/>
          <w:szCs w:val="28"/>
        </w:rPr>
        <w:t xml:space="preserve"> </w:t>
      </w:r>
      <w:r w:rsidR="003E4586" w:rsidRPr="00296115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="003E4586" w:rsidRPr="00296115">
        <w:rPr>
          <w:rFonts w:ascii="Times New Roman" w:hAnsi="Times New Roman"/>
          <w:sz w:val="28"/>
          <w:szCs w:val="28"/>
        </w:rPr>
        <w:t>образовательные организации, реализующие</w:t>
      </w:r>
      <w:r w:rsidR="003E4586" w:rsidRPr="00296115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таким, как познавательно-речевое, социально личностное, художественно-эстетическое или физическое.</w:t>
      </w:r>
    </w:p>
    <w:p w:rsidR="003E4586" w:rsidRPr="006B321B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1B">
        <w:rPr>
          <w:rFonts w:ascii="Times New Roman" w:hAnsi="Times New Roman" w:cs="Times New Roman"/>
          <w:sz w:val="28"/>
          <w:szCs w:val="28"/>
        </w:rPr>
        <w:t>5</w:t>
      </w:r>
      <w:r w:rsidR="00F93AED" w:rsidRPr="006B321B">
        <w:rPr>
          <w:rFonts w:ascii="Times New Roman" w:hAnsi="Times New Roman" w:cs="Times New Roman"/>
          <w:sz w:val="28"/>
          <w:szCs w:val="28"/>
        </w:rPr>
        <w:t>2</w:t>
      </w:r>
      <w:r w:rsidRPr="006B321B">
        <w:rPr>
          <w:rFonts w:ascii="Times New Roman" w:hAnsi="Times New Roman" w:cs="Times New Roman"/>
          <w:sz w:val="28"/>
          <w:szCs w:val="28"/>
        </w:rPr>
        <w:t>. Услуга может быть оказана в следующих группах:</w:t>
      </w:r>
    </w:p>
    <w:p w:rsidR="003E4586" w:rsidRPr="006B321B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52.1. 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(от 1 </w:t>
      </w:r>
      <w:r w:rsidR="00260160">
        <w:rPr>
          <w:rFonts w:ascii="Times New Roman" w:hAnsi="Times New Roman" w:cs="Times New Roman"/>
          <w:sz w:val="28"/>
          <w:szCs w:val="28"/>
        </w:rPr>
        <w:t>года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до 8 лет);</w:t>
      </w:r>
    </w:p>
    <w:p w:rsidR="003E4586" w:rsidRPr="006B321B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52.2. 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(от </w:t>
      </w:r>
      <w:r w:rsidR="006B321B" w:rsidRPr="006B321B">
        <w:rPr>
          <w:rFonts w:ascii="Times New Roman" w:hAnsi="Times New Roman" w:cs="Times New Roman"/>
          <w:sz w:val="28"/>
          <w:szCs w:val="28"/>
        </w:rPr>
        <w:t>1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</w:t>
      </w:r>
      <w:r w:rsidR="00260160">
        <w:rPr>
          <w:rFonts w:ascii="Times New Roman" w:hAnsi="Times New Roman" w:cs="Times New Roman"/>
          <w:sz w:val="28"/>
          <w:szCs w:val="28"/>
        </w:rPr>
        <w:t>года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до 8 лет);</w:t>
      </w:r>
    </w:p>
    <w:p w:rsidR="003E4586" w:rsidRPr="006B321B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52.3. 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в разновозрастных группах (при наличии в группе детей двух возрастов (от 1 </w:t>
      </w:r>
      <w:r w:rsidR="00260160">
        <w:rPr>
          <w:rFonts w:ascii="Times New Roman" w:hAnsi="Times New Roman" w:cs="Times New Roman"/>
          <w:sz w:val="28"/>
          <w:szCs w:val="28"/>
        </w:rPr>
        <w:t>года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до 3 лет) и при наличии в группе разных возрастов (от 3 лет до 8 лет));</w:t>
      </w:r>
    </w:p>
    <w:p w:rsidR="006B321B" w:rsidRDefault="0084095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52.4. 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(для здоровых детей и детей с ограниченными возможностями здоровья) от </w:t>
      </w:r>
      <w:r w:rsidR="006B321B" w:rsidRPr="006B321B">
        <w:rPr>
          <w:rFonts w:ascii="Times New Roman" w:hAnsi="Times New Roman" w:cs="Times New Roman"/>
          <w:sz w:val="28"/>
          <w:szCs w:val="28"/>
        </w:rPr>
        <w:t>1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</w:t>
      </w:r>
      <w:r w:rsidR="00260160">
        <w:rPr>
          <w:rFonts w:ascii="Times New Roman" w:hAnsi="Times New Roman" w:cs="Times New Roman"/>
          <w:sz w:val="28"/>
          <w:szCs w:val="28"/>
        </w:rPr>
        <w:t>года</w:t>
      </w:r>
      <w:r w:rsidR="003E4586" w:rsidRPr="006B321B">
        <w:rPr>
          <w:rFonts w:ascii="Times New Roman" w:hAnsi="Times New Roman" w:cs="Times New Roman"/>
          <w:sz w:val="28"/>
          <w:szCs w:val="28"/>
        </w:rPr>
        <w:t xml:space="preserve"> до 8 лет;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F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здоровья, дети-инвалиды принимаются в группы компенсирующей и комбинированной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направленности Организаций только с согласия родителей (законных представителей) на основании заключения психолого-медико-педагогической комиссии. При приеме детей с ограниченными возможностями здоровья, детей-инвалидов в дошкольные образовательные организации любого вида дошкольная образовательная организация обязана обеспечить необходимые условия для организации коррекционной работы.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E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Руководитель Организации несет персональную ответственность за нарушение порядка приема детей, что может повлечь применение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санкций, предусмотренных пунктом 10 части 1 статьи 81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Для организации приема детей руководитель Организации: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.1.1. Получает в комиссии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 w:rsidR="00D41E1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, результаты (протокол) автоматического комплектования (списки детей), бланки путевок.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.1.2. Производит </w:t>
      </w:r>
      <w:r w:rsidRPr="00D41E1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077331">
        <w:rPr>
          <w:rFonts w:ascii="Times New Roman" w:hAnsi="Times New Roman" w:cs="Times New Roman"/>
          <w:b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оповещение родителей детей, направленных на постоянное место в Организацию по результатам автоматического комплектования. Для этого оформляет журнал оповещения, в котором фиксирует: дата, время, с какого № телефона и на какой № телефона совершен звонок, результат оповещения (принято, кем принято сообщение, не принято сообщение).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удалось оповестить родителей с первого раза, принимает все меры, чтобы сообщить родителям о получении места в Организации. В период оповещения родителей сообщает время регистрации в Организации (день, время, место, перечень необходимых документов).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.1.3. В период регистрации родителей, направленных в Организацию, принимает родителей (законных представителей), проверяет документы, получает подпись родителей в протоколе автоматического комплектования, полученном в комиссии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 w:rsidR="00D41E1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, оформляет путевку (в бланке заполняет ФИО и дату рождения ребенка, № Организации, Ф.И.О. заведующей, подпись заведующей).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.1.4. При завершении сбора документов представляет в комиссию по приему заявлений, постановке на учет и зачислению детей в муниципальные дошкольные образовательные организации, реализующие основную образовательную программу дошкольного образования на территории </w:t>
      </w:r>
      <w:r w:rsidR="00D41E1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3E4586" w:rsidRDefault="00D41E1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протокол комплектования с подписями родителей, путевки на всех детей;</w:t>
      </w:r>
    </w:p>
    <w:p w:rsidR="003E4586" w:rsidRDefault="00D41E1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путевки и документы, подтверждающие льготу на каждого ребенка, получившего путевку на льготных основаниях;</w:t>
      </w:r>
    </w:p>
    <w:p w:rsidR="003E4586" w:rsidRDefault="00D41E15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анализ проведенной регистрации (сколько детей направлено системой, сколько зарегистрировалось, сколько не зарегистрировалось (Ф.И.О., дата рождения ребенка, когда происходило оповещение, причины неявки)).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Прием детей в Организацию осуществляется по письменному заявлению родителей (законных представителей) при наличии медицинской карты ребенка, копии свидетельства о рождении, копии паспорта одного из родителей (законных представителей) с отметкой о регистрации по месту жительства на территории </w:t>
      </w:r>
      <w:r w:rsidR="00D41E1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(либо документа, подтверждающего факт проживания на территории </w:t>
      </w:r>
      <w:r w:rsidR="00D41E1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), письменного согласия на обработку персональных данных и путевки.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E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 приеме ребенка в Организацию в обязательном порядке заключается договор</w:t>
      </w:r>
      <w:r w:rsidR="00FB79E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64B23">
        <w:rPr>
          <w:rFonts w:ascii="Times New Roman" w:hAnsi="Times New Roman" w:cs="Times New Roman"/>
          <w:sz w:val="28"/>
          <w:szCs w:val="28"/>
        </w:rPr>
        <w:t>2</w:t>
      </w:r>
      <w:r w:rsidR="00FB79E3">
        <w:rPr>
          <w:rFonts w:ascii="Times New Roman" w:hAnsi="Times New Roman" w:cs="Times New Roman"/>
          <w:sz w:val="28"/>
          <w:szCs w:val="28"/>
        </w:rPr>
        <w:t xml:space="preserve"> к настоящему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воспитанников в 2-х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 </w:t>
      </w:r>
    </w:p>
    <w:p w:rsidR="00E87627" w:rsidRPr="00A36654" w:rsidRDefault="00E87627" w:rsidP="00E8762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57.1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Руководитель Организации издает распорядительный акт о зачислении ребенка в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Организации. На официальном сайте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9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 приеме ребенка в Организацию руководители обязаны ознакомить родителей (законных представителей) с Уставом Организации,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03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Правила приема в конкретную Организацию на обучение по образовательным программам в части, не урегулированной законодательством Российской Федерации об образовании, нормативными правовыми актами органов местного самоуправления, устанавливаются организациями, осуществляющим образовательную деятельность, самостоятельно.</w:t>
      </w:r>
    </w:p>
    <w:p w:rsidR="003E4586" w:rsidRDefault="00170322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E4586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</w:t>
      </w:r>
      <w:r w:rsidR="003E4586">
        <w:rPr>
          <w:rFonts w:ascii="Times New Roman" w:hAnsi="Times New Roman" w:cs="Times New Roman"/>
          <w:sz w:val="28"/>
          <w:szCs w:val="28"/>
        </w:rPr>
        <w:lastRenderedPageBreak/>
        <w:t>диагностической и консультативной помощи без взимания платы в Организациях, если в них созданы соответствующие консультационные центры.</w:t>
      </w:r>
    </w:p>
    <w:p w:rsidR="003E4586" w:rsidRDefault="00170322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E4586">
        <w:rPr>
          <w:rFonts w:ascii="Times New Roman" w:hAnsi="Times New Roman" w:cs="Times New Roman"/>
          <w:sz w:val="28"/>
          <w:szCs w:val="28"/>
        </w:rPr>
        <w:t>. В Организациях ведется «Книга движения воспитанников». Книга предназначена для регистрации сведений о детях и родителях (законных представителях) и контроля движения контингента детей в Организации. «Книга движения воспитанников» должна быть прошнурована, пронумерована, скреплена печатью Организации.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 состоянию на 1 сентября руководитель обязан подвести итоги за прошедший учебный год и зафиксировать их в «Книга движения воспитанников»; сколько детей было принято в течение учебного года и сколько детей выбыло (в общеобразовательную организацию или по другим причинам).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 состоянию на 1 сентября каждого года руководитель Организации издаёт в «Книге приказов по воспитанникам Организации» приказ о зачислении детей в образовательную организацию по группам. Перемещение детей по группам производится на основании приказа.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Основанием для прекращения образовательных отношений является приказ об отчислении воспитанника из Организации.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Дети, исключённые из списочного состава Организации, не достигшие возраста 7 лет, имеющие статус </w:t>
      </w:r>
      <w:r w:rsidRPr="00077331">
        <w:rPr>
          <w:rFonts w:ascii="Times New Roman" w:hAnsi="Times New Roman" w:cs="Times New Roman"/>
          <w:b/>
          <w:sz w:val="28"/>
          <w:szCs w:val="28"/>
        </w:rPr>
        <w:t>«Зачислен»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региональной информационной системе «Е-услуги. Образование», по желанию родителей (законных представителей) повторно вносятся в региональной информационной системе «Е-услуги. Образование» на основании заявления родителей (законных представителей) в соответствии с п. 2 настоящего Положения.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 ребёнком сохраняется место в дошкольной образовательной организации в случае его болезни, санаторно-курортного лечения; карантина; отпуска и временного отсутствия родителей (законных представителей) по уважительным причинам (болезнь, командировка, прочее), а также в летний период, сроком до 90 дней, вне зависимости от продолжительности отпуска родителей (законных представителей), а также в иных случаях, предусмотренных договором между дошкольной образовательной организацией и законными представителями ребенка.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Дети, уже обучающиеся по образовательной программе дошкольного образования в частной организации, осуществляющей образовательную деятельность, в случае, если размер родительской платы за присмотр и уход за детьми в таких организациях не выше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70322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(или не выше максимального 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70322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>), исключаются из очереди по заявлению родителей (законных представителей).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703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Перевод детей из одной образовательной организации в другую образовательную организацию, имеющую свободные места, осуществляется без возврата данного ребёнка на учёт и без его возврата в очередь детей, подлежащих обучению по образовательным программам дошкольного образования и нуждающихся в предоставлении места в образовательной организации. Заявление на перевод формируется в «Е-услуги. Образование».</w:t>
      </w:r>
    </w:p>
    <w:p w:rsidR="003E4586" w:rsidRDefault="003E4586" w:rsidP="003E45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3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родители (законные представители) ребенка приняли решение о прекращении обучения в одной образовательной организации, но не нашли образовательную организацию, имеющую свободные места для зачисления ребёнка в порядке перевода, то обучающийся отчисляется из образовательной организации, далее регистрируется заявление на перевод, ребёнок встаёт в очередь для дальнейшего комплектования. </w:t>
      </w:r>
    </w:p>
    <w:p w:rsidR="003E4586" w:rsidRDefault="003E4586" w:rsidP="003E4586">
      <w:pPr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0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определённых административными процедурами, при предоставлении муниципальной услуги и принятием решений ответственными должностными лицами осуществляется непрерывно специалистом </w:t>
      </w:r>
      <w:r w:rsidR="001350B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, курирующим соответствующее направление деятельности, руководителем Исполнителя.</w:t>
      </w:r>
    </w:p>
    <w:p w:rsidR="003E4586" w:rsidRDefault="001350B2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E4586">
        <w:rPr>
          <w:rFonts w:ascii="Times New Roman" w:hAnsi="Times New Roman" w:cs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 w:rsidR="003E4586"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ПОРЯДОК И ПЕРИОДИЧНОСТЬ ОСУЩЕСТВЛЕНИЯ ПЛАНОВОГО И ВНЕПЛАНОВОГО КОНТРОЛЯ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1350B2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3E4586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Исполнителем муниципальной услуги включает в себя проведение планового и внепланового контроля, выявление и устранение нарушений прав Заявителей, порядка и сроков предоставления муниципальной услуги, актуальность заявлений и их статусы,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проводится с целью выявления и устранения нарушений прав Заявителей и привлечения виновных лиц к ответственности. Результаты контроля отражаются отдельной справкой или актом.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0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Порядок и периодичность проведения планового контроля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1350B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год; внеплановый контроль проводится при выявлении нарушений по предоставлению муниципальной услуги или по конкретному обращению заявителя.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0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Проверки полноты и качества предоставления муниципальной услуги осуществляются на основании правовых актов </w:t>
      </w:r>
      <w:r w:rsidR="001350B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осуществлении планового и внепланового контроля полноты и качества предоставления муниципальной услуги принимается руководителем </w:t>
      </w:r>
      <w:r w:rsidR="001350B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Плановый и внеплановый контроль полноты и качества предоставления муниципальной услуги осуществляются </w:t>
      </w:r>
      <w:r w:rsidR="001350B2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0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Исполнитель </w:t>
      </w:r>
      <w:r w:rsidRPr="00F04D1D">
        <w:rPr>
          <w:rFonts w:ascii="Times New Roman" w:hAnsi="Times New Roman" w:cs="Times New Roman"/>
          <w:b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соответствующего запроса о проведении контроля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A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 завершении контроля представленные документы уполномоченный орган в </w:t>
      </w:r>
      <w:r>
        <w:rPr>
          <w:rFonts w:ascii="Times New Roman" w:hAnsi="Times New Roman" w:cs="Times New Roman"/>
          <w:b/>
          <w:sz w:val="28"/>
          <w:szCs w:val="28"/>
        </w:rPr>
        <w:t>течение 30 дней</w:t>
      </w:r>
      <w:r>
        <w:rPr>
          <w:rFonts w:ascii="Times New Roman" w:hAnsi="Times New Roman" w:cs="Times New Roman"/>
          <w:sz w:val="28"/>
          <w:szCs w:val="28"/>
        </w:rPr>
        <w:t xml:space="preserve"> возвращает Исполнителю.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A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Ответственность должностных лиц определяется в соответствии с действующим законодательством. По результатам проведенного контроля в случае выявления нарушений прав Заявителей, порядка и сроков предоставления муниципальной услуги, актуальности статусов заявлений виновные лица привлекаются к ответственности в порядке, установленном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A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приказами конкретного органа местного самоуправления.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A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3E4586">
        <w:rPr>
          <w:rFonts w:ascii="Times New Roman" w:hAnsi="Times New Roman" w:cs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«Интернет», а также в порядке и формах, установленных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ДОСУДЕБНЫЙ (ВНЕСУДЕБНЫЙ) ПОРЯДОК ОБЖАЛОВАНИЯ РЕШЕНИЙ И ДЕЙСТВИЙ (БЕЗДЕЙСТВИЯ) ИСПОЛНИТЕЛЯ, А ТАКЖЕ ЕГО ДОЛЖНОСТНЫХ ЛИЦ, ГАУ «МФЦ АМУРСКОЙ ОБЛАСТИ» И ЕГО РАБОТНИКОВ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СЛУЖАЩИХ, ГАУ «МФЦ АМУРСКОЙ ОБЛАСТИ» И ЕГО РАБОТНИКОВ ПРИ ПРЕДОСТАВЛЕНИИ МУНИЦИПАЛЬНОЙ УСЛУГИ (ДАЛЕЕ - ЖАЛОБА)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соответствии со статьями 11.1, 11.2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действия(бездействие) Исполнителя, а также специалистов Исполнителя, ГАУ «МФЦ Амурской области» и его работников, ответственных за осуществление административных процедур, связанных с предоставлением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ПРЕДМЕТ ЖАЛОБЫ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A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   № 210-ФЗ «Об организации предоставления государственных и муниципальных услуг» (далее - Федеральный закон № 210-ФЗ);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 обжалование заявителем решений и действий (бездействия) ГАУ «МФЦ Амурской области» и его работников возможно в случае, если на ГАУ «МФЦ Амурской области»,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E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</w:t>
      </w:r>
      <w:r w:rsidR="007D4918">
        <w:rPr>
          <w:rFonts w:ascii="Times New Roman" w:hAnsi="Times New Roman" w:cs="Times New Roman"/>
          <w:sz w:val="28"/>
          <w:szCs w:val="28"/>
        </w:rPr>
        <w:t>,</w:t>
      </w:r>
      <w:r w:rsidR="003E4586">
        <w:rPr>
          <w:rFonts w:ascii="Times New Roman" w:hAnsi="Times New Roman" w:cs="Times New Roman"/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3E4586" w:rsidRDefault="00396A34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ГАУ «МФЦ Амурской области» и его работников возможно в случае, если на ГАУ «МФЦ Амурской области»,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ГАУ «МФЦ Амурской области», работника ГАУ «МФЦ Амурской области» в исправлении допущенных ими опечаток и ошибок в выданных в результате предоставления или муниципальной услуги документа либо нарушение установленного срока таких исправлений.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ГАУ «МФЦ Амурской области», работника ГАУ «МФЦ Амурской области» возможно в случае, если на ГАУ «МФЦ Амурской области»,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E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E458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3E4586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ГАУ «МФЦ Амурской области», работника ГАУ «МФЦ Амурской области» возможно в случае, если на ГАУ «МФЦ Амурской области»,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ст. 16  Федерального закона № 210-ФЗ;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E458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ГАУ «МФЦ Амурской области», работника ГАУ «МФЦ Амурской области»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Жалоба может быть направлена следующим органам и должностным лицам: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руководителю Исполнителя;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Тынды</w:t>
      </w:r>
      <w:r w:rsidR="003E4586">
        <w:rPr>
          <w:rFonts w:ascii="Times New Roman" w:hAnsi="Times New Roman" w:cs="Times New Roman"/>
          <w:sz w:val="28"/>
          <w:szCs w:val="28"/>
        </w:rPr>
        <w:t>, курирующему соответствующее направление деятельности;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Рассмотрение жалобы не может быть поручено лицу, чьи решения и (или) действия (бездействие) обжалуются.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решения, принятые руководителем Исполнителя, подается в вышестоящий орган либо в случае его отсутствия рассматривается непосредственно руководителем Исполнителя.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E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Должностное лицо, уполномоченное на рассмотрение жалобы, обязано: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на поставленные в жалобе вопросы.</w:t>
      </w:r>
    </w:p>
    <w:p w:rsidR="000835CA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ПОРЯДОК ПОДАЧИ И РАССМОТРЕНИЯ ЖАЛОБЫ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 либо в электронной форме в орган, предоставляющий муниципальную услугу, ГАУ «МФЦ Амурской области» либо в соответствующий орган государственной власти (орган местного самоуправления) публично-правового образования, являющийся учредителем ГАУ «МФЦ Амурской области», а также в организации, предусмотренные частью 1.1 статьи 16 № 210-ФЗ.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ГАУ «МФЦ Амурской области» подаются руководителю этого ГАУ «МФЦ Амурской области».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ГАУ «МФЦ Амурской области» подаются учредителю ГАУ «МФЦ Амурской области» или должностному лицу, уполномоченному нормативным правовым актом Амурской области. 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Жалоба может быть направлена:</w:t>
      </w:r>
    </w:p>
    <w:p w:rsidR="003E4586" w:rsidRDefault="000835CA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по почте:</w:t>
      </w:r>
    </w:p>
    <w:p w:rsidR="003E4586" w:rsidRDefault="003E4586" w:rsidP="003E4586">
      <w:pPr>
        <w:pStyle w:val="af0"/>
        <w:numPr>
          <w:ilvl w:val="0"/>
          <w:numId w:val="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руководителя </w:t>
      </w:r>
      <w:r w:rsidR="00687541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Тынды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3E4586" w:rsidP="003E4586">
      <w:pPr>
        <w:pStyle w:val="af0"/>
        <w:numPr>
          <w:ilvl w:val="0"/>
          <w:numId w:val="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заместителя </w:t>
      </w:r>
      <w:r w:rsidR="00687541">
        <w:rPr>
          <w:rFonts w:ascii="Times New Roman" w:hAnsi="Times New Roman" w:cs="Times New Roman"/>
          <w:sz w:val="28"/>
          <w:szCs w:val="28"/>
        </w:rPr>
        <w:t>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7541">
        <w:rPr>
          <w:rFonts w:ascii="Times New Roman" w:hAnsi="Times New Roman" w:cs="Times New Roman"/>
          <w:sz w:val="28"/>
          <w:szCs w:val="28"/>
        </w:rPr>
        <w:t>горда Тынды</w:t>
      </w:r>
      <w:r>
        <w:rPr>
          <w:rFonts w:ascii="Times New Roman" w:hAnsi="Times New Roman" w:cs="Times New Roman"/>
          <w:sz w:val="28"/>
          <w:szCs w:val="28"/>
        </w:rPr>
        <w:t>, курирующего соответствующее направление деятельности;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с использованием официального сайта Исполнителя в информационно-телекоммуникационной сети «Интернет»;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и муниципальных услуг в информационно-телекоммуникационной сети «Интернет»: </w:t>
      </w:r>
      <w:hyperlink r:id="rId15" w:history="1">
        <w:r w:rsidR="003E4586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="003E45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 xml:space="preserve"> через ГАУ «МФЦ Амурской области»; а также может быть принята при личном приеме Заявителя.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ГАУ «МФЦ Амурской области», работника ГАУ «МФЦ Амурской области» может быть направлена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по почте, с использованием информационно-телекоммуникационной сети «Интернет», официального сайта ГАУ «МФЦ Амурской области»,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5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наименование Исполнителя, фамилию, имя, отчество (последнее - при наличии) его должностного лица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СРОКИ РАССМОТРЕНИЯ ЖАЛОБЫ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E4586" w:rsidRDefault="00687541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3E4586">
        <w:rPr>
          <w:rFonts w:ascii="Times New Roman" w:hAnsi="Times New Roman" w:cs="Times New Roman"/>
          <w:sz w:val="28"/>
          <w:szCs w:val="28"/>
        </w:rPr>
        <w:t xml:space="preserve">. Жалоба, поступившая Исполнителю, подлежит регистрации </w:t>
      </w:r>
      <w:r w:rsidR="003E4586" w:rsidRPr="00F04D1D">
        <w:rPr>
          <w:rFonts w:ascii="Times New Roman" w:hAnsi="Times New Roman" w:cs="Times New Roman"/>
          <w:b/>
          <w:sz w:val="28"/>
          <w:szCs w:val="28"/>
        </w:rPr>
        <w:t xml:space="preserve">не позднее следующего рабочего дня </w:t>
      </w:r>
      <w:r w:rsidR="003E4586">
        <w:rPr>
          <w:rFonts w:ascii="Times New Roman" w:hAnsi="Times New Roman" w:cs="Times New Roman"/>
          <w:sz w:val="28"/>
          <w:szCs w:val="28"/>
        </w:rPr>
        <w:t>со дня ее поступления.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7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Жалоба, поступившая Исполнителю, ГАУ «МФЦ Амурской области», учредителю ГАУ «МФЦ Амурской области», в организации, предусмотренные частью 1.1 статьи 16 Федерального закона № 210-ФЗ, либо вышестоящий орган (при его наличии), подлежит </w:t>
      </w:r>
      <w:r w:rsidRPr="00687541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F04D1D">
        <w:rPr>
          <w:rFonts w:ascii="Times New Roman" w:hAnsi="Times New Roman" w:cs="Times New Roman"/>
          <w:b/>
          <w:sz w:val="28"/>
          <w:szCs w:val="28"/>
        </w:rPr>
        <w:t>в течение 15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регистрации, а в случае обжалования отказа Исполнителя, ГАУ «МФЦ Амурской области»,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F04D1D">
        <w:rPr>
          <w:rFonts w:ascii="Times New Roman" w:hAnsi="Times New Roman" w:cs="Times New Roman"/>
          <w:b/>
          <w:sz w:val="28"/>
          <w:szCs w:val="28"/>
        </w:rPr>
        <w:t>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87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75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</w:t>
      </w:r>
    </w:p>
    <w:p w:rsidR="00687541" w:rsidRDefault="00687541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РЕЗУЛЬТАТ РАССМОТРЕНИЯ ЖАЛОБЫ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75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75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E4586" w:rsidRDefault="00857BF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3E4586">
        <w:rPr>
          <w:rFonts w:ascii="Times New Roman" w:hAnsi="Times New Roman" w:cs="Times New Roman"/>
          <w:sz w:val="28"/>
          <w:szCs w:val="28"/>
        </w:rPr>
        <w:t>;</w:t>
      </w:r>
    </w:p>
    <w:p w:rsidR="003E4586" w:rsidRDefault="00857BF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B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</w:t>
      </w:r>
      <w:r w:rsidRPr="00F04D1D">
        <w:rPr>
          <w:rFonts w:ascii="Times New Roman" w:hAnsi="Times New Roman" w:cs="Times New Roman"/>
          <w:b/>
          <w:sz w:val="28"/>
          <w:szCs w:val="28"/>
        </w:rPr>
        <w:t>не позднее 5 рабочих дней</w:t>
      </w:r>
      <w:r w:rsidRPr="0085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принятия решения, если иное не установлено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B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3E4586" w:rsidRDefault="00857BF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3E4586" w:rsidRDefault="00857BF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3E4586">
        <w:rPr>
          <w:rFonts w:ascii="Times New Roman" w:hAnsi="Times New Roman" w:cs="Times New Roman"/>
          <w:sz w:val="28"/>
          <w:szCs w:val="28"/>
        </w:rPr>
        <w:t>одача жалобы лицом, полномочия которого не подтверждены в порядке, установленном законодательством  Российской Федерации;</w:t>
      </w:r>
    </w:p>
    <w:p w:rsidR="003E4586" w:rsidRDefault="00857BFE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57B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3E4586" w:rsidRDefault="00C1282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4586" w:rsidRDefault="00C12823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ПОРЯДОК ИНФОРМИРОВАНИЯ ЗАЯВИТЕЛЯ О РЕЗУЛЬТАТАХ РАССМОТРЕНИЯ ЖАЛОБЫ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28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9</w:t>
      </w:r>
      <w:r w:rsidR="003611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отделом или управлением образования муниципального района, муниципального или городского округа Амурской области, ГАУ «МФЦ Амурской области» либо организацией, предусмотренной частью 1.1 статьи 16 Федерального закона        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3E4586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4586">
        <w:rPr>
          <w:rFonts w:ascii="Times New Roman" w:hAnsi="Times New Roman" w:cs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4586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458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или наименование Заявителя;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458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458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E458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3E458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E4586" w:rsidRDefault="000F3FA7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101</w:t>
      </w:r>
      <w:r w:rsidR="003E4586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подписывается уполномоченным</w:t>
      </w:r>
      <w:r w:rsidR="003E4586">
        <w:rPr>
          <w:sz w:val="28"/>
          <w:szCs w:val="28"/>
        </w:rPr>
        <w:t xml:space="preserve"> </w:t>
      </w:r>
      <w:r w:rsidR="003E4586">
        <w:rPr>
          <w:rFonts w:ascii="Times New Roman" w:hAnsi="Times New Roman" w:cs="Times New Roman"/>
          <w:sz w:val="28"/>
          <w:szCs w:val="28"/>
        </w:rPr>
        <w:t>на рассмотрение жалобы должностным лицом Исполнителя.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3F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ПОРЯДОК ОБЖАЛОВАНИЯ РЕШЕНИЯ ПО ЖАЛОБЕ</w:t>
      </w: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Решение, принятое по жалобе, направленной руководителю отдела или управления образования муниципального района, муниципального или городского округа Амурской области или лицу, его замещающему, Заявитель вправе обжаловать, обратившись с жалобой к руководителю администрации органа местного самоуправления муниципального района, муниципального или городского округа Амурской области, либо в прокуратуру или суд в установленном порядке</w:t>
      </w:r>
      <w:r>
        <w:rPr>
          <w:rFonts w:ascii="ArialMT" w:hAnsi="ArialMT" w:cs="ArialMT"/>
          <w:sz w:val="28"/>
          <w:szCs w:val="28"/>
        </w:rPr>
        <w:t>.</w:t>
      </w:r>
    </w:p>
    <w:p w:rsidR="003E4586" w:rsidRDefault="003E4586" w:rsidP="003E45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СПОСОБЫ ИНФОРМИРОВАНИЯ ЗАЯВИТЕЛЕЙ О ПОРЯДКЕ ПОДАЧИ И РАССМОТРЕНИЯ ЖАЛОБЫ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3E4586" w:rsidRDefault="003E4586" w:rsidP="003E45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3E4586" w:rsidRDefault="003E4586" w:rsidP="003E45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/>
    <w:p w:rsidR="008D39D6" w:rsidRDefault="008D39D6"/>
    <w:p w:rsidR="008D39D6" w:rsidRDefault="008D39D6"/>
    <w:p w:rsidR="008D39D6" w:rsidRDefault="008D39D6"/>
    <w:p w:rsidR="008D39D6" w:rsidRDefault="008D39D6"/>
    <w:p w:rsidR="008D39D6" w:rsidRDefault="008D39D6"/>
    <w:p w:rsidR="008D39D6" w:rsidRDefault="008D39D6"/>
    <w:p w:rsidR="008D39D6" w:rsidRDefault="008D39D6"/>
    <w:p w:rsidR="008D39D6" w:rsidRDefault="008D39D6"/>
    <w:p w:rsidR="000A27B3" w:rsidRDefault="000A27B3"/>
    <w:p w:rsidR="008D39D6" w:rsidRPr="008D39D6" w:rsidRDefault="00962468" w:rsidP="008D39D6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39D6" w:rsidRPr="008D39D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62468" w:rsidRPr="00962468" w:rsidRDefault="008D39D6" w:rsidP="00962468">
      <w:pPr>
        <w:pStyle w:val="af2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="00962468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962468"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регламент</w:t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у  </w:t>
      </w:r>
      <w:r w:rsidR="00962468"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по </w:t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="00962468"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предоставлению муниципальной услуги </w:t>
      </w:r>
    </w:p>
    <w:p w:rsidR="00962468" w:rsidRPr="00962468" w:rsidRDefault="00962468" w:rsidP="00962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П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рием заявлений, постановка на учет и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зачисление детей в образовательные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организации, реализующие основную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общеобразовательную программу дошкольного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обр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азования (детские сады) города Т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ынды»</w:t>
      </w:r>
    </w:p>
    <w:p w:rsidR="008D39D6" w:rsidRPr="008D39D6" w:rsidRDefault="008D39D6" w:rsidP="008D39D6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D39D6" w:rsidRPr="008D39D6" w:rsidRDefault="008D39D6" w:rsidP="00962468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8D39D6">
        <w:rPr>
          <w:rFonts w:ascii="Times New Roman" w:hAnsi="Times New Roman" w:cs="Times New Roman"/>
          <w:sz w:val="24"/>
          <w:szCs w:val="24"/>
        </w:rPr>
        <w:t>Сведения</w:t>
      </w:r>
      <w:r w:rsidRPr="008D39D6">
        <w:rPr>
          <w:rFonts w:ascii="Times New Roman" w:hAnsi="Times New Roman" w:cs="Times New Roman"/>
          <w:sz w:val="24"/>
          <w:szCs w:val="24"/>
        </w:rPr>
        <w:br/>
        <w:t>о местах нахождения Управления образования</w:t>
      </w:r>
      <w:r w:rsidR="00962468">
        <w:rPr>
          <w:rFonts w:ascii="Times New Roman" w:hAnsi="Times New Roman" w:cs="Times New Roman"/>
          <w:sz w:val="24"/>
          <w:szCs w:val="24"/>
        </w:rPr>
        <w:t xml:space="preserve"> Администрации города Тынды</w:t>
      </w:r>
      <w:r w:rsidRPr="008D39D6">
        <w:rPr>
          <w:rFonts w:ascii="Times New Roman" w:hAnsi="Times New Roman" w:cs="Times New Roman"/>
          <w:sz w:val="24"/>
          <w:szCs w:val="24"/>
        </w:rPr>
        <w:t>,  дошкольных образовательных учреждений</w:t>
      </w:r>
      <w:r w:rsidR="00962468">
        <w:rPr>
          <w:rFonts w:ascii="Times New Roman" w:hAnsi="Times New Roman" w:cs="Times New Roman"/>
          <w:sz w:val="24"/>
          <w:szCs w:val="24"/>
        </w:rPr>
        <w:t xml:space="preserve"> города Тынды</w:t>
      </w:r>
      <w:r w:rsidRPr="008D39D6">
        <w:rPr>
          <w:rFonts w:ascii="Times New Roman" w:hAnsi="Times New Roman" w:cs="Times New Roman"/>
          <w:sz w:val="24"/>
          <w:szCs w:val="24"/>
        </w:rPr>
        <w:t xml:space="preserve"> и ГАУ «Многофункциональный центр Амурской области» в городе Тынде</w:t>
      </w:r>
    </w:p>
    <w:p w:rsidR="008D39D6" w:rsidRPr="008D39D6" w:rsidRDefault="008D39D6" w:rsidP="008D39D6">
      <w:pPr>
        <w:pStyle w:val="af2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45"/>
        <w:gridCol w:w="4970"/>
      </w:tblGrid>
      <w:tr w:rsidR="008D39D6" w:rsidTr="00FE58D1">
        <w:tc>
          <w:tcPr>
            <w:tcW w:w="632" w:type="dxa"/>
          </w:tcPr>
          <w:p w:rsidR="008D39D6" w:rsidRPr="00962468" w:rsidRDefault="008D39D6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8D39D6" w:rsidRPr="008D39D6" w:rsidRDefault="008D39D6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Наименование  учреждения, предоставляющего муниципальную услугу</w:t>
            </w:r>
          </w:p>
        </w:tc>
        <w:tc>
          <w:tcPr>
            <w:tcW w:w="4970" w:type="dxa"/>
          </w:tcPr>
          <w:p w:rsidR="008D39D6" w:rsidRPr="00AE2398" w:rsidRDefault="008D39D6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нахождения, телефон,</w:t>
            </w:r>
          </w:p>
          <w:p w:rsidR="008D39D6" w:rsidRPr="00AE2398" w:rsidRDefault="008D39D6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 работы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  <w:tc>
          <w:tcPr>
            <w:tcW w:w="4970" w:type="dxa"/>
          </w:tcPr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82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676282,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 xml:space="preserve">. Тынды,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  <w:r w:rsidRPr="00AE2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 52-100, 52-101,</w:t>
            </w:r>
            <w:r w:rsidR="00D14744" w:rsidRPr="00185F51">
              <w:rPr>
                <w:rFonts w:ascii="Times New Roman" w:hAnsi="Times New Roman" w:cs="Times New Roman"/>
                <w:sz w:val="24"/>
                <w:szCs w:val="24"/>
              </w:rPr>
              <w:t xml:space="preserve"> 52-134</w:t>
            </w:r>
          </w:p>
          <w:p w:rsidR="00FE58D1" w:rsidRPr="00185F51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495" w:rsidRPr="0018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goronotynda</w:t>
            </w:r>
            <w:proofErr w:type="spellEnd"/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58D1" w:rsidRPr="00C45DDB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B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08.00 до 17.</w:t>
            </w:r>
            <w:r w:rsidR="00D14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58D1" w:rsidRPr="00C45DDB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B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13.</w:t>
            </w:r>
            <w:r w:rsidR="00D14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58D1" w:rsidRPr="00523B4E" w:rsidRDefault="00FE58D1" w:rsidP="00463205">
            <w:pPr>
              <w:pStyle w:val="af2"/>
              <w:jc w:val="center"/>
            </w:pPr>
            <w:r w:rsidRPr="00C45DDB">
              <w:rPr>
                <w:rFonts w:ascii="Times New Roman" w:hAnsi="Times New Roman" w:cs="Times New Roman"/>
                <w:sz w:val="24"/>
                <w:szCs w:val="24"/>
              </w:rPr>
              <w:t>Пятница с 08.00 до 12.00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spacing w:before="75" w:after="75" w:line="2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Государственного автономного учреждения  «Многофункциональный центр  Амурской области» в городе Тында</w:t>
            </w:r>
          </w:p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282495" w:rsidRPr="00282495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— г. Тында,  ул. Красная Пресня,  д.68 (здание КБО «Магистраль»). Отделение МФЦ находится на втором этаже </w:t>
            </w:r>
            <w:r w:rsidR="00282495"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82495" w:rsidRPr="00282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495"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82495" w:rsidRPr="002824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314B9C">
                <w:rPr>
                  <w:rFonts w:ascii="Times New Roman" w:hAnsi="Times New Roman" w:cs="Times New Roman"/>
                  <w:sz w:val="24"/>
                  <w:szCs w:val="24"/>
                </w:rPr>
                <w:t>tynda@mfc-amur.ru</w:t>
              </w:r>
            </w:hyperlink>
          </w:p>
          <w:p w:rsidR="00FE58D1" w:rsidRPr="00314B9C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C">
              <w:rPr>
                <w:rFonts w:ascii="Times New Roman" w:hAnsi="Times New Roman" w:cs="Times New Roman"/>
                <w:sz w:val="24"/>
                <w:szCs w:val="24"/>
              </w:rPr>
              <w:t>Контактный телефон — 8(41656) 51-424</w:t>
            </w:r>
          </w:p>
          <w:p w:rsidR="00FE58D1" w:rsidRPr="00314B9C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C">
              <w:rPr>
                <w:rFonts w:ascii="Times New Roman" w:hAnsi="Times New Roman" w:cs="Times New Roman"/>
                <w:sz w:val="24"/>
                <w:szCs w:val="24"/>
              </w:rPr>
              <w:t>Вторник - суббота 08.00-20.00,</w:t>
            </w:r>
          </w:p>
          <w:p w:rsidR="00FE58D1" w:rsidRPr="00314B9C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C">
              <w:rPr>
                <w:rFonts w:ascii="Times New Roman" w:hAnsi="Times New Roman" w:cs="Times New Roman"/>
                <w:sz w:val="24"/>
                <w:szCs w:val="24"/>
              </w:rPr>
              <w:t>без перерыва на обед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C">
              <w:rPr>
                <w:rFonts w:ascii="Times New Roman" w:hAnsi="Times New Roman" w:cs="Times New Roman"/>
                <w:sz w:val="24"/>
                <w:szCs w:val="24"/>
              </w:rPr>
              <w:t>Выходной — воскресенье, понедельник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№3 «Радуга» г. Тынды Амурской области</w:t>
            </w:r>
          </w:p>
        </w:tc>
        <w:tc>
          <w:tcPr>
            <w:tcW w:w="4970" w:type="dxa"/>
          </w:tcPr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82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676282,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. Тында, ул. Красная Пресня, 12</w:t>
            </w:r>
          </w:p>
          <w:p w:rsidR="00FE58D1" w:rsidRPr="00463205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63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55-242</w:t>
            </w:r>
          </w:p>
          <w:p w:rsidR="00FE58D1" w:rsidRPr="00282495" w:rsidRDefault="00282495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tnd_ds_3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№5 «Тынденок» г. Тынды Амурской области</w:t>
            </w:r>
          </w:p>
        </w:tc>
        <w:tc>
          <w:tcPr>
            <w:tcW w:w="4970" w:type="dxa"/>
          </w:tcPr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82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676282,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. Тында, ул. Дружбы, 2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 55-262</w:t>
            </w:r>
          </w:p>
          <w:p w:rsidR="003C1F12" w:rsidRPr="00282495" w:rsidRDefault="00282495" w:rsidP="003C1F1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5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№6 «Черемушка» г. Тынды Амурской области</w:t>
            </w:r>
          </w:p>
        </w:tc>
        <w:tc>
          <w:tcPr>
            <w:tcW w:w="4970" w:type="dxa"/>
          </w:tcPr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82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676282,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. Тында, ул. Школьная, 6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 55-256</w:t>
            </w:r>
          </w:p>
          <w:p w:rsidR="003C1F12" w:rsidRPr="00282495" w:rsidRDefault="00282495" w:rsidP="003C1F1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6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 №7 «Золушка» г. Тынды Амурской области</w:t>
            </w:r>
          </w:p>
        </w:tc>
        <w:tc>
          <w:tcPr>
            <w:tcW w:w="4970" w:type="dxa"/>
          </w:tcPr>
          <w:p w:rsidR="00282495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82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676282,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 xml:space="preserve">. Тында, ул. Московских 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строителей, 17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55-266</w:t>
            </w:r>
          </w:p>
          <w:p w:rsidR="003C1F12" w:rsidRPr="00185F51" w:rsidRDefault="00282495" w:rsidP="003C1F1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</w:t>
              </w:r>
              <w:r w:rsidR="003C1F12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3C1F12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_7@</w:t>
              </w:r>
              <w:r w:rsidR="003C1F12"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="003C1F12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C1F12"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№11 «Белоснежка» г. Тынды Амурской области</w:t>
            </w:r>
          </w:p>
        </w:tc>
        <w:tc>
          <w:tcPr>
            <w:tcW w:w="4970" w:type="dxa"/>
          </w:tcPr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6290, г"/>
              </w:smartTagPr>
              <w:r w:rsidRPr="00AE2398">
                <w:rPr>
                  <w:rFonts w:ascii="Times New Roman" w:hAnsi="Times New Roman" w:cs="Times New Roman"/>
                  <w:sz w:val="24"/>
                  <w:szCs w:val="24"/>
                </w:rPr>
                <w:t>676290, г</w:t>
              </w:r>
            </w:smartTag>
            <w:r w:rsidRPr="00AE2398">
              <w:rPr>
                <w:rFonts w:ascii="Times New Roman" w:hAnsi="Times New Roman" w:cs="Times New Roman"/>
                <w:sz w:val="24"/>
                <w:szCs w:val="24"/>
              </w:rPr>
              <w:t>. Тында, ул. Октябрьская, 16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 54-670</w:t>
            </w:r>
          </w:p>
          <w:p w:rsidR="003C1F12" w:rsidRPr="00282495" w:rsidRDefault="00282495" w:rsidP="003C1F1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</w:t>
              </w:r>
              <w:r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11</w:t>
              </w:r>
              <w:r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E07C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Pr="00282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  <w:tr w:rsidR="00FE58D1" w:rsidTr="00FE58D1">
        <w:tc>
          <w:tcPr>
            <w:tcW w:w="632" w:type="dxa"/>
          </w:tcPr>
          <w:p w:rsidR="00FE58D1" w:rsidRPr="00962468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5" w:type="dxa"/>
          </w:tcPr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«Центра развития ребенка - Детский сад №12 «Непоседы» </w:t>
            </w:r>
          </w:p>
          <w:p w:rsidR="00FE58D1" w:rsidRPr="008D39D6" w:rsidRDefault="00FE58D1" w:rsidP="004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D6">
              <w:rPr>
                <w:rFonts w:ascii="Times New Roman" w:hAnsi="Times New Roman" w:cs="Times New Roman"/>
                <w:sz w:val="24"/>
                <w:szCs w:val="24"/>
              </w:rPr>
              <w:t>г. Тынды Амурской области</w:t>
            </w:r>
          </w:p>
        </w:tc>
        <w:tc>
          <w:tcPr>
            <w:tcW w:w="4970" w:type="dxa"/>
          </w:tcPr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676282, г. Тында,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FE58D1" w:rsidRPr="00185F5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5F51">
              <w:rPr>
                <w:rFonts w:ascii="Times New Roman" w:hAnsi="Times New Roman" w:cs="Times New Roman"/>
                <w:sz w:val="24"/>
                <w:szCs w:val="24"/>
              </w:rPr>
              <w:t>. 55-172</w:t>
            </w:r>
          </w:p>
          <w:p w:rsidR="00FE58D1" w:rsidRPr="00185F51" w:rsidRDefault="00282495" w:rsidP="00463205">
            <w:pPr>
              <w:pStyle w:val="af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FE58D1" w:rsidRPr="004632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neposede12@yandex.ru</w:t>
              </w:r>
            </w:hyperlink>
          </w:p>
          <w:p w:rsidR="00991DBC" w:rsidRPr="00185F51" w:rsidRDefault="005415B2" w:rsidP="00991DB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991DBC" w:rsidRPr="004B2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tnd</w:t>
              </w:r>
              <w:r w:rsidR="00991DBC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991DBC" w:rsidRPr="004B2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991DBC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_12@</w:t>
              </w:r>
              <w:r w:rsidR="00991DBC" w:rsidRPr="004B2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obramur</w:t>
              </w:r>
              <w:r w:rsidR="00991DBC" w:rsidRPr="00185F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91DBC" w:rsidRPr="004B2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E58D1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07.30 до 18.00</w:t>
            </w:r>
          </w:p>
          <w:p w:rsidR="00FE58D1" w:rsidRPr="00AE2398" w:rsidRDefault="00FE58D1" w:rsidP="004632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(тихий час) с 12.00 до 15.00</w:t>
            </w:r>
          </w:p>
        </w:tc>
      </w:tr>
    </w:tbl>
    <w:p w:rsidR="008D39D6" w:rsidRDefault="008D39D6" w:rsidP="008D39D6">
      <w:pPr>
        <w:pStyle w:val="af2"/>
        <w:rPr>
          <w:rFonts w:ascii="Times New Roman" w:hAnsi="Times New Roman" w:cs="Times New Roman"/>
        </w:rPr>
      </w:pPr>
    </w:p>
    <w:p w:rsidR="008D39D6" w:rsidRDefault="008D39D6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Default="00F64B23"/>
    <w:p w:rsidR="00F64B23" w:rsidRPr="008D39D6" w:rsidRDefault="00F64B23" w:rsidP="00F64B23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B23" w:rsidRPr="00962468" w:rsidRDefault="00F64B23" w:rsidP="00F64B23">
      <w:pPr>
        <w:pStyle w:val="af2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 w:rsidRPr="008D3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регламент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у  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предоставлению муниципальной услуги </w:t>
      </w:r>
    </w:p>
    <w:p w:rsidR="00F64B23" w:rsidRPr="00962468" w:rsidRDefault="00F64B23" w:rsidP="00F64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П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рием заявлений, постановка на учет и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зачисление детей в образовательные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организации, реализующие основную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общеобразовательную программу дошкольного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обр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азования (детские сады) города Т</w:t>
      </w:r>
      <w:r w:rsidRPr="00962468">
        <w:rPr>
          <w:rFonts w:ascii="Times New Roman" w:hAnsi="Times New Roman" w:cs="Times New Roman"/>
          <w:bCs/>
          <w:color w:val="000000"/>
          <w:sz w:val="24"/>
          <w:szCs w:val="28"/>
        </w:rPr>
        <w:t>ынды»</w:t>
      </w:r>
    </w:p>
    <w:p w:rsidR="00F64B23" w:rsidRDefault="00F64B23"/>
    <w:p w:rsidR="00463205" w:rsidRDefault="00463205"/>
    <w:p w:rsidR="00463205" w:rsidRDefault="00463205" w:rsidP="00463205">
      <w:pPr>
        <w:pStyle w:val="af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b/>
          <w:sz w:val="24"/>
        </w:rPr>
        <w:br/>
        <w:t xml:space="preserve">между ________________________________________________________________ и </w:t>
      </w:r>
    </w:p>
    <w:p w:rsidR="00463205" w:rsidRDefault="00463205" w:rsidP="00463205">
      <w:pPr>
        <w:pStyle w:val="a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дошкольного образовательного учреждения)</w:t>
      </w:r>
    </w:p>
    <w:p w:rsidR="001E5CF0" w:rsidRDefault="00463205" w:rsidP="00463205">
      <w:pPr>
        <w:pStyle w:val="af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родителями (законными представителями) ребенка, посещающего Детский сад</w:t>
      </w:r>
      <w:r w:rsidR="001E5CF0">
        <w:rPr>
          <w:rFonts w:ascii="Times New Roman" w:hAnsi="Times New Roman" w:cs="Times New Roman"/>
          <w:b/>
          <w:sz w:val="24"/>
        </w:rPr>
        <w:t xml:space="preserve"> </w:t>
      </w:r>
    </w:p>
    <w:p w:rsidR="00463205" w:rsidRDefault="001E5CF0" w:rsidP="00463205">
      <w:pPr>
        <w:pStyle w:val="af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образовании по образовательным программам дошкольного образов</w:t>
      </w:r>
      <w:r w:rsidR="00A70DC9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ния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Тында                                                                          "____"_____________________г.</w:t>
      </w:r>
    </w:p>
    <w:p w:rsidR="00991DBC" w:rsidRDefault="00991DBC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91D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463205" w:rsidRPr="00991DBC" w:rsidRDefault="00463205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1DBC">
        <w:rPr>
          <w:rFonts w:ascii="Times New Roman" w:hAnsi="Times New Roman" w:cs="Times New Roman"/>
          <w:sz w:val="20"/>
          <w:szCs w:val="20"/>
        </w:rPr>
        <w:t xml:space="preserve"> (полное  ДОУ)</w:t>
      </w:r>
    </w:p>
    <w:p w:rsidR="00991DBC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   (далее -   Детский сад) на основании лицензии от "____"___________ 20___ г. N _____, </w:t>
      </w:r>
      <w:r w:rsidR="00991DBC">
        <w:rPr>
          <w:rFonts w:ascii="Times New Roman" w:hAnsi="Times New Roman" w:cs="Times New Roman"/>
          <w:sz w:val="24"/>
          <w:szCs w:val="24"/>
        </w:rPr>
        <w:t xml:space="preserve"> выданной ________________________</w:t>
      </w:r>
    </w:p>
    <w:p w:rsidR="00991DBC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91DB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91D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91DB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  <w:r w:rsidR="0099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:rsidR="00463205" w:rsidRPr="00991DBC" w:rsidRDefault="00991DBC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632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991DBC">
        <w:rPr>
          <w:rFonts w:ascii="Times New Roman" w:hAnsi="Times New Roman" w:cs="Times New Roman"/>
          <w:sz w:val="20"/>
          <w:szCs w:val="20"/>
        </w:rPr>
        <w:t xml:space="preserve">наименование лицензирующего </w:t>
      </w:r>
      <w:r w:rsidR="00463205" w:rsidRPr="00991DBC">
        <w:rPr>
          <w:rFonts w:ascii="Times New Roman" w:hAnsi="Times New Roman" w:cs="Times New Roman"/>
          <w:sz w:val="20"/>
          <w:szCs w:val="20"/>
        </w:rPr>
        <w:t>органа)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именуем______в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дальнейшем "Исполнитель", в лице______________________________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(наименование должности, Ф.И.О. представителя Исполнителя)</w:t>
      </w:r>
    </w:p>
    <w:p w:rsidR="00073D02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</w:t>
      </w:r>
      <w:r w:rsidR="00073D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073D02" w:rsidRDefault="00073D02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73D02">
        <w:rPr>
          <w:rFonts w:ascii="Times New Roman" w:hAnsi="Times New Roman" w:cs="Times New Roman"/>
          <w:sz w:val="20"/>
          <w:szCs w:val="20"/>
        </w:rPr>
        <w:t xml:space="preserve">(реквизиты  документа, удостоверяющего полномочия </w:t>
      </w:r>
    </w:p>
    <w:p w:rsidR="00073D02" w:rsidRPr="00073D02" w:rsidRDefault="00073D02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073D02" w:rsidRDefault="00073D02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073D02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3D02">
        <w:rPr>
          <w:rFonts w:ascii="Times New Roman" w:hAnsi="Times New Roman" w:cs="Times New Roman"/>
          <w:sz w:val="24"/>
          <w:szCs w:val="24"/>
        </w:rPr>
        <w:t xml:space="preserve"> </w:t>
      </w:r>
      <w:r w:rsidRPr="00073D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73D0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63205" w:rsidRPr="00073D02" w:rsidRDefault="00463205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 w:rsidRPr="00073D02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 родителя (законного представителя) ребенка)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именуем___в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дальнейшем "Заказчик", действующего на основании____________________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205" w:rsidRPr="00073D02" w:rsidRDefault="00463205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 w:rsidRPr="00073D02">
        <w:rPr>
          <w:rFonts w:ascii="Times New Roman" w:hAnsi="Times New Roman" w:cs="Times New Roman"/>
          <w:sz w:val="20"/>
          <w:szCs w:val="20"/>
        </w:rPr>
        <w:t xml:space="preserve">       (наименование и реквизиты документа, удостоверяющего полномочия представителя Заказчика)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несовершеннолетнего________________________________________________,</w:t>
      </w:r>
    </w:p>
    <w:p w:rsidR="00463205" w:rsidRPr="00073D02" w:rsidRDefault="00463205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73D02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адресу:_______________________________________________________,</w:t>
      </w:r>
    </w:p>
    <w:p w:rsidR="00463205" w:rsidRPr="00073D02" w:rsidRDefault="00463205" w:rsidP="00463205">
      <w:pPr>
        <w:pStyle w:val="af2"/>
        <w:rPr>
          <w:rFonts w:ascii="Times New Roman" w:hAnsi="Times New Roman" w:cs="Times New Roman"/>
          <w:sz w:val="20"/>
          <w:szCs w:val="20"/>
        </w:rPr>
      </w:pPr>
      <w:r w:rsidRPr="00073D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073D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73D02">
        <w:rPr>
          <w:rFonts w:ascii="Times New Roman" w:hAnsi="Times New Roman" w:cs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463205" w:rsidRDefault="00463205" w:rsidP="00073D0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в    дальнейшем "Воспитанник", совместно  именуемые Стороны, заключили настоящий Договор о нижеследующем: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991DB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10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91DBC" w:rsidRDefault="00991DBC" w:rsidP="00991DB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1"/>
      <w:bookmarkEnd w:id="1"/>
      <w:r>
        <w:rPr>
          <w:rFonts w:ascii="Times New Roman" w:hAnsi="Times New Roman" w:cs="Times New Roman"/>
          <w:sz w:val="24"/>
          <w:szCs w:val="24"/>
        </w:rPr>
        <w:t xml:space="preserve">     1.1.  Предметом   договора   являются   оказание    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Детским садом Воспитаннику  образовательных  услуг  в  рамках   реализации основной общеобразовательной  программы  дошкольного  образования    (далее - образовательная программа) в соответствии с </w:t>
      </w:r>
      <w:hyperlink r:id="rId24" w:history="1">
        <w:r w:rsidRPr="00991DBC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</w:t>
        </w:r>
      </w:hyperlink>
      <w:r w:rsidRPr="00991DBC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25" w:history="1">
        <w:r w:rsidRPr="00991DBC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государственным</w:t>
        </w:r>
      </w:hyperlink>
      <w:r w:rsidRPr="00991DB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991DBC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образовательным</w:t>
        </w:r>
      </w:hyperlink>
      <w:r w:rsidRPr="00991DBC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27" w:history="1">
        <w:r w:rsidRPr="00991DBC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стандартом</w:t>
        </w:r>
      </w:hyperlink>
      <w:r w:rsidRPr="00991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D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 образования  (далее  -   ФГОС дошкольного  образования),  содержание  Воспитанника  в   Детском саду, присмотр и уход за Воспитанником</w:t>
      </w:r>
      <w:bookmarkStart w:id="3" w:name="sub_1102"/>
      <w:r>
        <w:rPr>
          <w:rFonts w:ascii="Times New Roman" w:hAnsi="Times New Roman" w:cs="Times New Roman"/>
          <w:sz w:val="24"/>
          <w:szCs w:val="24"/>
        </w:rPr>
        <w:t>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Форма обучения ________________________________________________________.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3"/>
      <w:bookmarkEnd w:id="3"/>
      <w:r>
        <w:rPr>
          <w:rFonts w:ascii="Times New Roman" w:hAnsi="Times New Roman" w:cs="Times New Roman"/>
          <w:sz w:val="24"/>
          <w:szCs w:val="24"/>
        </w:rPr>
        <w:t xml:space="preserve">     1.3. Наименование образовательной программы _________________________________.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4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1.4. Срок   освоения  образовательной программы   (продолжительность </w:t>
      </w:r>
      <w:bookmarkEnd w:id="5"/>
      <w:r>
        <w:rPr>
          <w:rFonts w:ascii="Times New Roman" w:hAnsi="Times New Roman" w:cs="Times New Roman"/>
          <w:sz w:val="24"/>
          <w:szCs w:val="24"/>
        </w:rPr>
        <w:t>обучения)  на  момент   подписания   настоящего   Договора     составляет ______________ календарных лет (года).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5"/>
      <w:r>
        <w:rPr>
          <w:rFonts w:ascii="Times New Roman" w:hAnsi="Times New Roman" w:cs="Times New Roman"/>
          <w:sz w:val="24"/>
          <w:szCs w:val="24"/>
        </w:rPr>
        <w:t xml:space="preserve">     1.5. Режим пребывания Воспитанника в Детском саду – </w:t>
      </w:r>
      <w:bookmarkStart w:id="7" w:name="sub_1106"/>
      <w:bookmarkEnd w:id="6"/>
      <w:r>
        <w:rPr>
          <w:rFonts w:ascii="Times New Roman" w:hAnsi="Times New Roman" w:cs="Times New Roman"/>
          <w:sz w:val="24"/>
          <w:szCs w:val="24"/>
        </w:rPr>
        <w:t>с понедельника по пятницу с 7.30 ч. до 18.00 ч. (кроме выходных и праздничных дней, установленных законодательством РФ.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Воспитанник зачисляется в группу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(направленность группы (общеразвивающая,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направленности.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компенсирующая,  комбинированная, оздоровительная)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sub_1200"/>
    </w:p>
    <w:p w:rsidR="00463205" w:rsidRDefault="00463205" w:rsidP="00AC21C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C21C4" w:rsidRDefault="00AC21C4" w:rsidP="00AC21C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01"/>
      <w:bookmarkEnd w:id="8"/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11"/>
      <w:bookmarkEnd w:id="9"/>
      <w:r>
        <w:rPr>
          <w:rFonts w:ascii="Times New Roman" w:hAnsi="Times New Roman" w:cs="Times New Roman"/>
          <w:sz w:val="24"/>
          <w:szCs w:val="24"/>
        </w:rPr>
        <w:t xml:space="preserve">    2.1.1. Самостоятельно осуществлять образовательную деятельность.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Вносить предложения и рекомендации родителям по совершенствованию развития, воспитания и обучения ребенка в семье.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Посещать ребенка на дому, предварительно предупредив об этом Заказчика;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" w:hAnsi="Times New Roman" w:cs="Times New Roman"/>
          <w:sz w:val="24"/>
          <w:szCs w:val="24"/>
        </w:rPr>
        <w:t>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2.1.5. Переводить ребенка в другую группу (соединять группы) в случае необходимости в следующих случаях: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 течении учебного года при низкой посещаемости групп;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на время карантина;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 летний период при уменьшении контингента детей;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на время ремонтных работ.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12"/>
      <w:bookmarkEnd w:id="10"/>
      <w:r>
        <w:rPr>
          <w:rFonts w:ascii="Times New Roman" w:hAnsi="Times New Roman" w:cs="Times New Roman"/>
          <w:sz w:val="24"/>
          <w:szCs w:val="24"/>
        </w:rPr>
        <w:t xml:space="preserve">     2.1.6. Предоставлять  Воспитаннику  дополнительные   образовательные 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услуги (за рамками образовательной деятельности), наименование, объем и форма которых определяются в соответствии с договором, заключаемым дополнительно. 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13"/>
      <w:r>
        <w:rPr>
          <w:rFonts w:ascii="Times New Roman" w:hAnsi="Times New Roman" w:cs="Times New Roman"/>
          <w:sz w:val="24"/>
          <w:szCs w:val="24"/>
        </w:rPr>
        <w:t xml:space="preserve">     2.1.7. Устанавливать и взимать с Заказчика плату за   дополнительные </w:t>
      </w:r>
      <w:bookmarkEnd w:id="12"/>
      <w:r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Рекомендовать Заказчику посетить психолого-педагогическую комиссию с целью определения необходимости оказания квалифицированной коррекционной помощи ребенку, а при необходимости и профиля Детского сада, соответствующего состоянию развития и здоровья ребенка.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Требовать от Заказчика выполнения условий настоящего договора.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Предоставлять Заказчику отсрочку родительской платы за содержание ребенка в Детском саду на срок до 5 дней по письменному заявлению.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В случае нарушения сроков оплаты за содержание ребенка в Детском саду, определенных в п. 3.4. настоящего договора, оформлять на Заказчика исковое заявление для взыскания задолженности в судебном порядке.</w:t>
      </w:r>
    </w:p>
    <w:p w:rsidR="00463205" w:rsidRPr="005D7F9F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Pr="005D7F9F">
        <w:rPr>
          <w:rFonts w:ascii="Times New Roman" w:hAnsi="Times New Roman" w:cs="Times New Roman"/>
          <w:sz w:val="24"/>
          <w:szCs w:val="24"/>
        </w:rPr>
        <w:t>Отчислить ребенка из Детского сада, помимо оснований, предусмотренных гражданским законодательством РФ, в следующих случаях:</w:t>
      </w:r>
    </w:p>
    <w:p w:rsidR="00463205" w:rsidRPr="005D7F9F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7F9F">
        <w:rPr>
          <w:rFonts w:ascii="Times New Roman" w:hAnsi="Times New Roman" w:cs="Times New Roman"/>
          <w:sz w:val="24"/>
          <w:szCs w:val="24"/>
        </w:rPr>
        <w:t>- по завершению обучения по основной образовательной программе дошкольного образования;</w:t>
      </w:r>
    </w:p>
    <w:p w:rsidR="00463205" w:rsidRPr="005D7F9F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7F9F">
        <w:rPr>
          <w:rFonts w:ascii="Times New Roman" w:hAnsi="Times New Roman" w:cs="Times New Roman"/>
          <w:sz w:val="24"/>
          <w:szCs w:val="24"/>
        </w:rPr>
        <w:t>- по заявлению Заказчика;</w:t>
      </w:r>
    </w:p>
    <w:p w:rsidR="00463205" w:rsidRPr="005D7F9F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7F9F">
        <w:rPr>
          <w:rFonts w:ascii="Times New Roman" w:hAnsi="Times New Roman" w:cs="Times New Roman"/>
          <w:sz w:val="24"/>
          <w:szCs w:val="24"/>
        </w:rPr>
        <w:t xml:space="preserve">- </w:t>
      </w:r>
      <w:r w:rsidRPr="005D7F9F">
        <w:rPr>
          <w:rFonts w:ascii="Times New Roman" w:hAnsi="Times New Roman" w:cs="Times New Roman"/>
          <w:sz w:val="24"/>
          <w:szCs w:val="24"/>
          <w:shd w:val="clear" w:color="auto" w:fill="FFFFFF"/>
        </w:rPr>
        <w:t>по обстоятельствам, не зависящим от воли  родителей (законных представителей),  в том числе в случае ликвидации организации, осуществляющей образовательную деятельность.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воспитанника в случаях расторжения или прекращения действия настоящего договора производится приказом заведующего Детского сада.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отчислении воспитанника из Детского сада (по любым основаниям) личное дело воспитанника выдается Заказчику.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Спорные вопросы, возникающие между администрацией Детского сада и Заказчиком при приеме и отчислении решаются совместно с Управлением образования Администрации города Тынды.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02"/>
      <w:r>
        <w:rPr>
          <w:rFonts w:ascii="Times New Roman" w:hAnsi="Times New Roman" w:cs="Times New Roman"/>
          <w:sz w:val="24"/>
          <w:szCs w:val="24"/>
        </w:rPr>
        <w:t xml:space="preserve">     2.2. Заказчик вправе: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2.2.1. Требовать от Детского сада соблюдение Устава и условий настоящего договора.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1"/>
      <w:bookmarkEnd w:id="13"/>
      <w:r>
        <w:rPr>
          <w:rFonts w:ascii="Times New Roman" w:hAnsi="Times New Roman" w:cs="Times New Roman"/>
          <w:sz w:val="24"/>
          <w:szCs w:val="24"/>
        </w:rPr>
        <w:t xml:space="preserve">     2.2.2. Участвовать в образовательной  деятельности   </w:t>
      </w:r>
      <w:bookmarkEnd w:id="14"/>
      <w:r>
        <w:rPr>
          <w:rFonts w:ascii="Times New Roman" w:hAnsi="Times New Roman" w:cs="Times New Roman"/>
          <w:sz w:val="24"/>
          <w:szCs w:val="24"/>
        </w:rPr>
        <w:t>Детского сада, в том числе, в формировании образовательной программы.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2"/>
      <w:r>
        <w:rPr>
          <w:rFonts w:ascii="Times New Roman" w:hAnsi="Times New Roman" w:cs="Times New Roman"/>
          <w:sz w:val="24"/>
          <w:szCs w:val="24"/>
        </w:rPr>
        <w:t xml:space="preserve">     2.2.3. Получать от Исполнителя информацию:</w:t>
      </w:r>
    </w:p>
    <w:bookmarkEnd w:id="15"/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 вопросам организации и обеспечения надлежащего исполнения услуг, предусмотренных </w:t>
      </w:r>
      <w:hyperlink r:id="rId28" w:anchor="sub_1100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разделом I</w:t>
        </w:r>
      </w:hyperlink>
      <w:r w:rsidRPr="00AC2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 о поведении, эмоциональном  состоянии  Воспитанника  во  время  его пребывания в Детском саду, его развитии  и   способностях, отношении к образовательной деятельности.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3"/>
      <w:r>
        <w:rPr>
          <w:rFonts w:ascii="Times New Roman" w:hAnsi="Times New Roman" w:cs="Times New Roman"/>
          <w:sz w:val="24"/>
          <w:szCs w:val="24"/>
        </w:rPr>
        <w:t xml:space="preserve">     2.2.4.  Знакомиться  с  уставом  Детского сада, с </w:t>
      </w:r>
      <w:bookmarkEnd w:id="16"/>
      <w:r>
        <w:rPr>
          <w:rFonts w:ascii="Times New Roman" w:hAnsi="Times New Roman" w:cs="Times New Roman"/>
          <w:sz w:val="24"/>
          <w:szCs w:val="24"/>
        </w:rPr>
        <w:t>лицензией   на  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Высказывать личное мнение администрации Детского сада по вопросам открытости его работы, доступности информации в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Вносить предложения по улучшению организации работы с детьми и по организации дополнительных услуг в Детском саду, в том числе и платных.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24"/>
      <w:r>
        <w:rPr>
          <w:rFonts w:ascii="Times New Roman" w:hAnsi="Times New Roman" w:cs="Times New Roman"/>
          <w:sz w:val="24"/>
          <w:szCs w:val="24"/>
        </w:rPr>
        <w:t xml:space="preserve">     2.2.7. Выбирать виды дополнительных образовательных  услуг,  в   том </w:t>
      </w:r>
      <w:bookmarkEnd w:id="17"/>
      <w:r>
        <w:rPr>
          <w:rFonts w:ascii="Times New Roman" w:hAnsi="Times New Roman" w:cs="Times New Roman"/>
          <w:sz w:val="24"/>
          <w:szCs w:val="24"/>
        </w:rPr>
        <w:t>числе, оказываемых Исполнителем Воспитаннику за рамками   образовательной деятельности на возмездной основе.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25"/>
      <w:r>
        <w:rPr>
          <w:rFonts w:ascii="Times New Roman" w:hAnsi="Times New Roman" w:cs="Times New Roman"/>
          <w:sz w:val="24"/>
          <w:szCs w:val="24"/>
        </w:rPr>
        <w:t xml:space="preserve">     2.2.8. Находиться с Воспитанником в Детском саду   в </w:t>
      </w:r>
      <w:bookmarkEnd w:id="18"/>
      <w:r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___________________________________________________________.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(продолжительность пребывания Заказчика в Детском саду)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Посещать занятия, предварительно согласовав свои посещения с заведующим Детского сада и уведомив воспитателя группы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26"/>
      <w:r>
        <w:rPr>
          <w:rFonts w:ascii="Times New Roman" w:hAnsi="Times New Roman" w:cs="Times New Roman"/>
          <w:sz w:val="24"/>
          <w:szCs w:val="24"/>
        </w:rPr>
        <w:t xml:space="preserve">     2.2.10. Принимать участие  в  организации  и  проведении   совместных </w:t>
      </w:r>
      <w:bookmarkEnd w:id="19"/>
      <w:r>
        <w:rPr>
          <w:rFonts w:ascii="Times New Roman" w:hAnsi="Times New Roman" w:cs="Times New Roman"/>
          <w:sz w:val="24"/>
          <w:szCs w:val="24"/>
        </w:rPr>
        <w:t>мероприятий  с  детьми  в   Детском саду     (утренники, развлечения, физкультурные праздники, досуги, дни здоровья и др.).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27"/>
      <w:r>
        <w:rPr>
          <w:rFonts w:ascii="Times New Roman" w:hAnsi="Times New Roman" w:cs="Times New Roman"/>
          <w:sz w:val="24"/>
          <w:szCs w:val="24"/>
        </w:rPr>
        <w:t xml:space="preserve"> 2.2.11.</w:t>
      </w:r>
      <w:r>
        <w:rPr>
          <w:sz w:val="24"/>
          <w:szCs w:val="24"/>
        </w:rPr>
        <w:t xml:space="preserve"> </w:t>
      </w:r>
      <w:bookmarkStart w:id="21" w:name="sub_1203"/>
      <w:bookmarkEnd w:id="20"/>
      <w:r>
        <w:rPr>
          <w:rFonts w:ascii="Times New Roman" w:hAnsi="Times New Roman" w:cs="Times New Roman"/>
          <w:sz w:val="24"/>
          <w:szCs w:val="24"/>
        </w:rPr>
        <w:t xml:space="preserve">Принимать участие в создании и работе органов самоуправления Детского сада в целях сотрудничества в решении социальных, культурных, образовательных и управленческих задач деятельности Детского сада.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2.2.12.Принимать участие в работе Совета педагогов детского сада с правом совещательного голоса.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 Заслушивать отчеты заведующего и педагогов о работе с детьми в группе и Детского сада в целом.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2.2.14. Ходатайствовать перед Детским садом об отсрочке внесения родительской платы не позднее, чем за 5 календарных дней до очередного платежа.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2.2.15. Своевременно получать от Детского сада перерасчет родительской платы.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 На получение компенсации части родительской платы за содержание ребенка в Детском саду в размере _____ %.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2.2.17. Выполнять решения общего собрания родителей, органов государственно-общественного управления Детского сада.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2.2.18. Расторгнуть настоящий Договор в одностороннем порядке, письменно уведомив об этом руководителя детского сада за 7 календарных дней.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Исполнитель обязан: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Зачислить ребенка в Детский сад на основании заявления Заказчика,  направления, выданного Управлением образования Администрации города Тынды и медицинского заключения, выданного органами здравоохранения в группу с ________________________________ пребыванием и завести личное дело ребенка.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(режим работы группы)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31"/>
      <w:bookmarkEnd w:id="21"/>
      <w:r>
        <w:rPr>
          <w:rFonts w:ascii="Times New Roman" w:hAnsi="Times New Roman" w:cs="Times New Roman"/>
          <w:sz w:val="24"/>
          <w:szCs w:val="24"/>
        </w:rPr>
        <w:t xml:space="preserve">     2.3.2. Обеспечить Заказчику доступ к информации для ознакомления   с </w:t>
      </w:r>
      <w:bookmarkEnd w:id="22"/>
      <w:r>
        <w:rPr>
          <w:rFonts w:ascii="Times New Roman" w:hAnsi="Times New Roman" w:cs="Times New Roman"/>
          <w:sz w:val="24"/>
          <w:szCs w:val="24"/>
        </w:rPr>
        <w:t>уставом  Детского сада,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Воспитанников и Заказчика.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Обеспечить: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охрану жизни и укрепление физического и психического здоровья ребенка;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интеллектуальное, физическое и личностное развитие;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его творческих интересов и способностей с учетом индивидуальных особенностей;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подход к ребенку;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прав и достоинств ребенка;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квалифицированную помощь в коррекции имеющихся недостатков в развитии, при наличии условий.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232"/>
      <w:r>
        <w:rPr>
          <w:rFonts w:ascii="Times New Roman" w:hAnsi="Times New Roman" w:cs="Times New Roman"/>
          <w:sz w:val="24"/>
          <w:szCs w:val="24"/>
        </w:rPr>
        <w:t xml:space="preserve"> 2.3.4. Обеспечить надлежащее предоставление услуг,   предусмотренных </w:t>
      </w:r>
      <w:bookmarkEnd w:id="23"/>
      <w:r w:rsidRPr="00AC21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C21C4">
        <w:rPr>
          <w:rFonts w:ascii="Times New Roman" w:hAnsi="Times New Roman" w:cs="Times New Roman"/>
          <w:b/>
          <w:sz w:val="24"/>
          <w:szCs w:val="24"/>
        </w:rPr>
        <w:instrText xml:space="preserve"> HYPERLINK "file:///C:\\Documents%20and%20Settings\\user\\Мои%20документы\\Управление%20образования\\Административные%20регламенты\\РЕГЛАМЕНТЫ-2012г\\2013\\Приложения%20к%20Регламенту%202495%20(Детские%20сады).docx" \l "sub_1100" </w:instrText>
      </w:r>
      <w:r w:rsidRPr="00AC21C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C21C4">
        <w:rPr>
          <w:rStyle w:val="af3"/>
          <w:rFonts w:ascii="Times New Roman" w:hAnsi="Times New Roman" w:cs="Times New Roman"/>
          <w:b w:val="0"/>
          <w:color w:val="auto"/>
          <w:sz w:val="24"/>
          <w:szCs w:val="24"/>
        </w:rPr>
        <w:t>разделом I</w:t>
      </w:r>
      <w:r w:rsidRPr="00AC21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C21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21C4">
        <w:rPr>
          <w:rFonts w:ascii="Times New Roman" w:hAnsi="Times New Roman" w:cs="Times New Roman"/>
          <w:sz w:val="24"/>
          <w:szCs w:val="24"/>
        </w:rPr>
        <w:t xml:space="preserve">настоящего  Договора,  в  полном  объеме  в    соответствии </w:t>
      </w:r>
      <w:r w:rsidRPr="00AC21C4">
        <w:rPr>
          <w:rFonts w:ascii="Times New Roman" w:hAnsi="Times New Roman" w:cs="Times New Roman"/>
          <w:b/>
          <w:sz w:val="24"/>
          <w:szCs w:val="24"/>
        </w:rPr>
        <w:t xml:space="preserve">с </w:t>
      </w:r>
      <w:hyperlink r:id="rId29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государственным образовательным стандартом</w:t>
        </w:r>
      </w:hyperlink>
      <w:r w:rsidRPr="005D7F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(частью образовательной  программы)  и  условиями   настоящего Договора.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Предоставлять воспитаннику дополнительные образовательные услуги (за рамками основной образовательной деятельности), в том числе и платные образовательные услуги (на основании договора заключенного с Заказчиком о платных услугах). 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233"/>
      <w:r>
        <w:rPr>
          <w:rFonts w:ascii="Times New Roman" w:hAnsi="Times New Roman" w:cs="Times New Roman"/>
          <w:sz w:val="24"/>
          <w:szCs w:val="24"/>
        </w:rPr>
        <w:t xml:space="preserve">     2.3.6. Довести  до  Заказчика  информацию,  содержащую    сведения о 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 которые </w:t>
      </w:r>
      <w:r w:rsidRPr="00AC21C4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hyperlink r:id="rId30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AC2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C4">
        <w:rPr>
          <w:rFonts w:ascii="Times New Roman" w:hAnsi="Times New Roman" w:cs="Times New Roman"/>
          <w:sz w:val="24"/>
          <w:szCs w:val="24"/>
        </w:rPr>
        <w:t xml:space="preserve">Российской Федерации от  7 февраля 1992 г. N 2300-1 "О защите прав потребителей" и </w:t>
      </w:r>
      <w:hyperlink r:id="rId31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AC2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   декабря 2012 г. N 273-ФЗ "Об образовании в Российской Федерации".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35"/>
      <w:r>
        <w:rPr>
          <w:rFonts w:ascii="Times New Roman" w:hAnsi="Times New Roman" w:cs="Times New Roman"/>
          <w:sz w:val="24"/>
          <w:szCs w:val="24"/>
        </w:rPr>
        <w:t xml:space="preserve">     2.3.7. При оказании  услуг,  предусмотренных  настоящим   Договором, </w:t>
      </w:r>
      <w:bookmarkEnd w:id="25"/>
      <w:r>
        <w:rPr>
          <w:rFonts w:ascii="Times New Roman" w:hAnsi="Times New Roman" w:cs="Times New Roman"/>
          <w:sz w:val="24"/>
          <w:szCs w:val="24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Сотрудничать с семьей воспитанника 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вопросам его воспитания и обучения.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236"/>
      <w:r>
        <w:rPr>
          <w:rFonts w:ascii="Times New Roman" w:hAnsi="Times New Roman" w:cs="Times New Roman"/>
          <w:sz w:val="24"/>
          <w:szCs w:val="24"/>
        </w:rPr>
        <w:t xml:space="preserve">     2.3.9. При оказании  услуг,  предусмотренных  настоящим   Договором, </w:t>
      </w:r>
      <w:bookmarkEnd w:id="26"/>
      <w:r>
        <w:rPr>
          <w:rFonts w:ascii="Times New Roman" w:hAnsi="Times New Roman" w:cs="Times New Roman"/>
          <w:sz w:val="24"/>
          <w:szCs w:val="24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37"/>
      <w:r>
        <w:rPr>
          <w:rFonts w:ascii="Times New Roman" w:hAnsi="Times New Roman" w:cs="Times New Roman"/>
          <w:sz w:val="24"/>
          <w:szCs w:val="24"/>
        </w:rPr>
        <w:t xml:space="preserve">     2.3.10. Создавать безопасные условия обучения,  воспитания, присмотра </w:t>
      </w:r>
      <w:bookmarkEnd w:id="27"/>
      <w:r>
        <w:rPr>
          <w:rFonts w:ascii="Times New Roman" w:hAnsi="Times New Roman" w:cs="Times New Roman"/>
          <w:sz w:val="24"/>
          <w:szCs w:val="24"/>
        </w:rPr>
        <w:t>и ухода за Воспитанником, его содержания в  Детском саду в соответствии с  установленными  нормами,  обеспечивающими  его    жизнь и здоровье.</w:t>
      </w:r>
    </w:p>
    <w:p w:rsidR="00463205" w:rsidRPr="00AC21C4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38"/>
      <w:r w:rsidRPr="00AC21C4">
        <w:rPr>
          <w:rFonts w:ascii="Times New Roman" w:hAnsi="Times New Roman" w:cs="Times New Roman"/>
          <w:sz w:val="24"/>
          <w:szCs w:val="24"/>
        </w:rPr>
        <w:t xml:space="preserve">     2.3.11.  Обучать   Воспитанника   по   образовательной     программе, </w:t>
      </w:r>
      <w:bookmarkEnd w:id="28"/>
      <w:r w:rsidRPr="00AC21C4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hyperlink r:id="rId32" w:anchor="sub_1103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1.3</w:t>
        </w:r>
      </w:hyperlink>
      <w:r w:rsidRPr="00AC2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C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239"/>
      <w:r>
        <w:rPr>
          <w:rFonts w:ascii="Times New Roman" w:hAnsi="Times New Roman" w:cs="Times New Roman"/>
          <w:sz w:val="24"/>
          <w:szCs w:val="24"/>
        </w:rPr>
        <w:t xml:space="preserve">     2.3.12. Обеспечить реализацию образовательной  программы   средствами </w:t>
      </w:r>
      <w:bookmarkEnd w:id="29"/>
      <w:r>
        <w:rPr>
          <w:rFonts w:ascii="Times New Roman" w:hAnsi="Times New Roman" w:cs="Times New Roman"/>
          <w:sz w:val="24"/>
          <w:szCs w:val="24"/>
        </w:rPr>
        <w:t>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31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2.3.13.  Обеспечивать  Воспитанника  необходимым    сбалансированным </w:t>
      </w:r>
      <w:bookmarkEnd w:id="30"/>
      <w:r>
        <w:rPr>
          <w:rFonts w:ascii="Times New Roman" w:hAnsi="Times New Roman" w:cs="Times New Roman"/>
          <w:sz w:val="24"/>
          <w:szCs w:val="24"/>
        </w:rPr>
        <w:t>питанием________________________________________________________________.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(вид питания,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диетическое, кратность и время его приема)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2.3.14. Предоставлять по медицинским показаниям диетическое питание.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2311"/>
      <w:r>
        <w:rPr>
          <w:rFonts w:ascii="Times New Roman" w:hAnsi="Times New Roman" w:cs="Times New Roman"/>
          <w:sz w:val="24"/>
          <w:szCs w:val="24"/>
        </w:rPr>
        <w:t xml:space="preserve">     2.3.15. Переводить Воспитанника в следующую возрастную группу 1 сентября.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2312"/>
      <w:bookmarkEnd w:id="31"/>
      <w:r>
        <w:rPr>
          <w:rFonts w:ascii="Times New Roman" w:hAnsi="Times New Roman" w:cs="Times New Roman"/>
          <w:sz w:val="24"/>
          <w:szCs w:val="24"/>
        </w:rPr>
        <w:t xml:space="preserve">     2.3.16. Уведомить Заказчика______________________________ о нецелесообразности 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(срок) </w:t>
      </w:r>
      <w:r>
        <w:rPr>
          <w:rFonts w:ascii="Times New Roman" w:hAnsi="Times New Roman" w:cs="Times New Roman"/>
        </w:rPr>
        <w:tab/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Воспитаннику   образовательной   услуги   в объеме, предусмотренном </w:t>
      </w:r>
      <w:hyperlink r:id="rId33" w:anchor="sub_1100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разделом I</w:t>
        </w:r>
      </w:hyperlink>
      <w:r w:rsidRPr="005D7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2.3.17. Информировать Заказчика об изменении состояния здоровья ребенка по результатам проводимых медицинских осмотров, а также о состоянии ребенка после проведения прививочных мероприятий.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2313"/>
      <w:r>
        <w:rPr>
          <w:rFonts w:ascii="Times New Roman" w:hAnsi="Times New Roman" w:cs="Times New Roman"/>
          <w:sz w:val="24"/>
          <w:szCs w:val="24"/>
        </w:rPr>
        <w:t xml:space="preserve">2.3.18. Обеспечить соблюдение требований </w:t>
      </w:r>
      <w:hyperlink r:id="rId34" w:history="1">
        <w:r w:rsidRPr="00AC21C4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AC2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 27 </w:t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июля 2006 г.  N 152-ФЗ  "О  персональных  данных" в  части   сбора, хранения и обработки персональных данных Заказчика и Воспитанника. 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2.3.19. Оказывать квалифицированную помощь Родителю (в рамках компетенции Детского сада) с учетом социокультурных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процесса родителей. 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2.3.20. Сохранять за ребенком место в Детском саду на основании справки в случае его болезни, прохождения санаторно-курортного лечения, карантина, отпуска родителей подтвержденного документально, на летний оздоровительный период.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2.3.21. Обеспечивать сохранность имущества ребенка (одежда, обувь),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2.3.22. Знакомить и информировать родителей о результативности работы с детьми через: 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сайт Детского сада _______________;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дни открытых дверей (1 раз в год);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 (4 раза в год групповые, 2 раза в год общие);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специалистов (по мере необходимости);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администрации (вторник, четверг с 08.00 до 09.00 и с 16.00 до 17.00);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информационные стенды.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color w:val="8A909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2.3.23. Заявлять в службы социальной защиты 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профилактике безнадзорности и правонарушений г. Тынды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Заказчика.</w:t>
      </w:r>
    </w:p>
    <w:p w:rsidR="00463205" w:rsidRDefault="00463205" w:rsidP="00463205">
      <w:pPr>
        <w:pStyle w:val="af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2.3.24. Возвратить неизрасходованную плату за содержание ребенка в случаях расторжения или прекращения действия договора. При этом,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204"/>
      <w:r>
        <w:rPr>
          <w:rFonts w:ascii="Times New Roman" w:hAnsi="Times New Roman" w:cs="Times New Roman"/>
          <w:sz w:val="24"/>
          <w:szCs w:val="24"/>
        </w:rPr>
        <w:t xml:space="preserve">     2.4. Заказчик обязан: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241"/>
      <w:bookmarkEnd w:id="34"/>
      <w:r>
        <w:rPr>
          <w:rFonts w:ascii="Times New Roman" w:hAnsi="Times New Roman" w:cs="Times New Roman"/>
          <w:sz w:val="24"/>
          <w:szCs w:val="24"/>
        </w:rPr>
        <w:t xml:space="preserve">     2.4.1. Соблюдать требования учредительных  документов   Исполнителя, </w:t>
      </w:r>
      <w:bookmarkEnd w:id="35"/>
      <w:r>
        <w:rPr>
          <w:rFonts w:ascii="Times New Roman" w:hAnsi="Times New Roman" w:cs="Times New Roman"/>
          <w:sz w:val="24"/>
          <w:szCs w:val="24"/>
        </w:rPr>
        <w:t>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работникам,       инженерно-техническому,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2.4.2. В соответствии со ст. 63 Семейного Кодекса РФ нести ответственность за воспитание и развитие своих детей, их здоровье, физическое, психическое, духовное и нравственное развитие.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24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2.4.3. </w:t>
      </w:r>
      <w:bookmarkEnd w:id="36"/>
      <w:r>
        <w:rPr>
          <w:rFonts w:ascii="Times New Roman" w:hAnsi="Times New Roman" w:cs="Times New Roman"/>
          <w:sz w:val="24"/>
          <w:szCs w:val="24"/>
        </w:rPr>
        <w:t>При поступлении Воспитанника в Детский сад и в  период  действия  настоящего  Договора  своевременно     предоставлять Исполнителю    все   необходимые   документы,   предусмотренные   уставом Детского сада.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243"/>
      <w:r>
        <w:rPr>
          <w:rFonts w:ascii="Times New Roman" w:hAnsi="Times New Roman" w:cs="Times New Roman"/>
          <w:sz w:val="24"/>
          <w:szCs w:val="24"/>
        </w:rPr>
        <w:t xml:space="preserve"> 2.4.</w:t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21C4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сообщать об изменении места жительства, контактных телефонов, а также данных, необходимых для получения компенсации части родительской платы за содержание ребенка в Детском саду.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244"/>
      <w:r>
        <w:rPr>
          <w:rFonts w:ascii="Times New Roman" w:hAnsi="Times New Roman" w:cs="Times New Roman"/>
          <w:sz w:val="24"/>
          <w:szCs w:val="24"/>
        </w:rPr>
        <w:t xml:space="preserve">     2.4.5. </w:t>
      </w:r>
      <w:bookmarkEnd w:id="38"/>
      <w:r>
        <w:rPr>
          <w:rFonts w:ascii="Times New Roman" w:hAnsi="Times New Roman" w:cs="Times New Roman"/>
          <w:sz w:val="24"/>
          <w:szCs w:val="24"/>
        </w:rPr>
        <w:t>Обеспечить   посещение   Воспитанником Детского сада согласно правилам внутреннего распорядка Исполнителя.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Лично передавать воспитателю и забирать ребенка у него, не находясь в состоянии алкогольного, наркотического и токсического опьянения, не передавая устно ребенка другим лицам. Поручать эти действия другим лицам с указанием степени родства и при наличии заявления на имя заведующего Детского сада, согласованного с ним. 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 – летнего возраста или имеющим нарушения здоровья, затрудняющие уход за ребенком.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Приводить ребенка в Детский сад в опрятном виде, со сменной одеждой, обувью, без признаков болезни и недомогания.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245"/>
      <w:r>
        <w:rPr>
          <w:rFonts w:ascii="Times New Roman" w:hAnsi="Times New Roman" w:cs="Times New Roman"/>
          <w:sz w:val="24"/>
          <w:szCs w:val="24"/>
        </w:rPr>
        <w:t xml:space="preserve"> 2.4.8.   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Информировать   Исполнителя   о   предстоящем     отсутствии Воспитанника в Детском саду или его болезни. Информировать Детский сад лично или по телефону ________ о причинах отсутствия ребенка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09.00 часов</w:t>
      </w:r>
      <w:r>
        <w:rPr>
          <w:rFonts w:ascii="Times New Roman" w:hAnsi="Times New Roman" w:cs="Times New Roman"/>
          <w:sz w:val="24"/>
          <w:szCs w:val="24"/>
        </w:rPr>
        <w:t xml:space="preserve"> текущего дня, предоставлять документы, подтверждающие отсутствие ребенка по уважительной причине.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246"/>
      <w:r>
        <w:rPr>
          <w:rFonts w:ascii="Times New Roman" w:hAnsi="Times New Roman" w:cs="Times New Roman"/>
          <w:sz w:val="24"/>
          <w:szCs w:val="24"/>
        </w:rPr>
        <w:t xml:space="preserve">     2.4.9.  </w:t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    В  случае  заболевания   Воспитанника,  подтвержденного  заключением     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Детского сада Воспитанником в период заболевания.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247"/>
      <w:r>
        <w:rPr>
          <w:rFonts w:ascii="Times New Roman" w:hAnsi="Times New Roman" w:cs="Times New Roman"/>
          <w:sz w:val="24"/>
          <w:szCs w:val="24"/>
        </w:rPr>
        <w:t xml:space="preserve">     2.4.10. Предоставлять справку  после  перенесенного    заболевания, а </w:t>
      </w:r>
      <w:bookmarkEnd w:id="41"/>
      <w:r>
        <w:rPr>
          <w:rFonts w:ascii="Times New Roman" w:hAnsi="Times New Roman" w:cs="Times New Roman"/>
          <w:sz w:val="24"/>
          <w:szCs w:val="24"/>
        </w:rPr>
        <w:t>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 Информировать Детский сад за день о приходе ребенка после его отсутствия.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2.4.12. Представлять письменное заявление, с подтверждающими документами о сохранении места в Детском саду на время отсутствия воспитанника по причинам санаторно-курортного лечения, карантина, отпуска, командировки, болезни Заявителя, а также в летний период, в иных случаях по согласованию с администрацией Детского сада.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 Вносить плату за содержание ребенка в Детском саду до 15 числа каждого месяца.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2.4.14. Придерживаться дома физиологически обоснованного режима жизни и детства ребенка, не нарушать воспитательно-образовательный, оздоровительный и лечебно-профилактический процесс, процесс коррекционной работы.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2.4.15. Взаимодействовать с Детским садом по всем направлениям воспитания и обучения ребенка.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2.4.16. Бережно относиться к  имуществу Исполнителя, возмещать ущерб, причиненный  Воспитанником  имуществу  Исполнителя,  в    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5" w:history="1">
        <w:r w:rsidRPr="00FE1FE5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FE1FE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2.4.17. В случае отчисления ребенка из Детского сада (независимо от причины исключения) предоставлять справку об отсутствии задолженности по родительской плате.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FE1FE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sub_1300"/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  <w:bookmarkEnd w:id="42"/>
    </w:p>
    <w:p w:rsidR="00FE1FE5" w:rsidRDefault="00FE1FE5" w:rsidP="00FE1FE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05" w:rsidRPr="0057055A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01"/>
      <w:r w:rsidRPr="0057055A">
        <w:rPr>
          <w:rFonts w:ascii="Times New Roman" w:hAnsi="Times New Roman" w:cs="Times New Roman"/>
          <w:sz w:val="24"/>
          <w:szCs w:val="24"/>
        </w:rPr>
        <w:t xml:space="preserve">3.1.  </w:t>
      </w:r>
      <w:bookmarkEnd w:id="43"/>
      <w:r w:rsidR="00FE1FE5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</w:t>
      </w:r>
      <w:r w:rsidRPr="0057055A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FE1FE5">
        <w:rPr>
          <w:rFonts w:ascii="Times New Roman" w:hAnsi="Times New Roman" w:cs="Times New Roman"/>
          <w:sz w:val="24"/>
          <w:szCs w:val="24"/>
        </w:rPr>
        <w:t xml:space="preserve"> (далее – родительская плата)</w:t>
      </w:r>
      <w:r w:rsidRPr="0057055A">
        <w:rPr>
          <w:rFonts w:ascii="Times New Roman" w:hAnsi="Times New Roman" w:cs="Times New Roman"/>
          <w:sz w:val="24"/>
          <w:szCs w:val="24"/>
        </w:rPr>
        <w:t xml:space="preserve"> составляет  ______</w:t>
      </w:r>
      <w:r w:rsidR="00FE1FE5">
        <w:rPr>
          <w:rFonts w:ascii="Times New Roman" w:hAnsi="Times New Roman" w:cs="Times New Roman"/>
          <w:sz w:val="24"/>
          <w:szCs w:val="24"/>
        </w:rPr>
        <w:t xml:space="preserve"> </w:t>
      </w:r>
      <w:r w:rsidRPr="0057055A">
        <w:rPr>
          <w:rFonts w:ascii="Times New Roman" w:hAnsi="Times New Roman" w:cs="Times New Roman"/>
          <w:sz w:val="24"/>
          <w:szCs w:val="24"/>
        </w:rPr>
        <w:t xml:space="preserve">рублей в день,  за каждый </w:t>
      </w:r>
      <w:r w:rsidRPr="0057055A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месяц в сумме согласно квитанции,  выдаваемой </w:t>
      </w:r>
      <w:r>
        <w:rPr>
          <w:rFonts w:ascii="Times New Roman" w:hAnsi="Times New Roman" w:cs="Times New Roman"/>
          <w:sz w:val="24"/>
          <w:szCs w:val="24"/>
        </w:rPr>
        <w:t>Детским садом</w:t>
      </w:r>
      <w:r w:rsidRPr="0057055A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Администрации города Тынды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705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7055A">
        <w:rPr>
          <w:rFonts w:ascii="Times New Roman" w:hAnsi="Times New Roman" w:cs="Times New Roman"/>
          <w:sz w:val="24"/>
          <w:szCs w:val="24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Тынды на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055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может быть пересмотрен 1 раз в год.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02"/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E1FE5">
        <w:rPr>
          <w:rFonts w:ascii="Times New Roman" w:hAnsi="Times New Roman" w:cs="Times New Roman"/>
          <w:sz w:val="24"/>
          <w:szCs w:val="24"/>
        </w:rPr>
        <w:t>Родительская плата</w:t>
      </w:r>
      <w:r>
        <w:rPr>
          <w:rFonts w:ascii="Times New Roman" w:hAnsi="Times New Roman" w:cs="Times New Roman"/>
          <w:sz w:val="24"/>
          <w:szCs w:val="24"/>
        </w:rPr>
        <w:t xml:space="preserve"> вносится за месяц вперед  не позднее 15 числа каждого месяца.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Плата за содержание детей в Детском саду вносится родителями по квитанции через отделения Сбербанка, другие банковские учреждения.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Начисление родительской платы родителям, имеющим право на получение социальной поддержки (категории граждан и размеры социальной поддержки по оплате за содержание ребенка в Детском саду устанавливается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Тындинской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Думы) производится со дня предоставления соответствующих документов, подтверждающих данное право.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Возврат сумм родителям (в случае выбытия детей) производится на основании их заявления по приказу заведующего Детского сада. Заявление, с приказом заведующего Детского сада сдается в МБУ «Централизованная бухгалтерия учреждений образования г. Тынды» вместе с очередным табелем учета посещаемости детей. Возврат производится через кассу МБУ «Централизованная бухгалтерия учреждений образования г. Тынды».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Оплата за содержание ребенка в Детском саду не взимается в следующих случаях: 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болезни ребенка (согласно предоставленной медицинской справке);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закрытия МДОБУ по причине карантина;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 нахождения на санаторно–курортном лечении (согласно предоставленной медицинской справке);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время нахождения ребенка на домашнем режиме (согласно предоставленной медицинской справке), но не более 2 недель;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отпуска Заказчика на основании их заявления о непосещении воспитанником Детского сада;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отсутствия ребенка по причине болезни Заказчика,  подтвержденного справкой медицинского учреждения;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учебного отпуска Заказчика,  согласно  представленной справки – вызова учебного заведения , имеющего государственную аккредитацию;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закрытия Детского сада на ремонтные работы и (или) аварийные работы (согласно приказа Детского сада).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50520B">
      <w:pPr>
        <w:pStyle w:val="af2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5" w:name="sub_1600"/>
      <w:bookmarkEnd w:id="44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bookmarkEnd w:id="45"/>
    </w:p>
    <w:p w:rsidR="0050520B" w:rsidRDefault="0050520B" w:rsidP="0050520B">
      <w:pPr>
        <w:pStyle w:val="af2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601"/>
      <w:r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 настоящий  Договор,  могут   быть </w:t>
      </w:r>
      <w:bookmarkEnd w:id="46"/>
      <w:r>
        <w:rPr>
          <w:rFonts w:ascii="Times New Roman" w:hAnsi="Times New Roman" w:cs="Times New Roman"/>
          <w:sz w:val="24"/>
          <w:szCs w:val="24"/>
        </w:rPr>
        <w:t>изменены по соглашению сторон.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602"/>
      <w:r>
        <w:rPr>
          <w:rFonts w:ascii="Times New Roman" w:hAnsi="Times New Roman" w:cs="Times New Roman"/>
          <w:sz w:val="24"/>
          <w:szCs w:val="24"/>
        </w:rPr>
        <w:t xml:space="preserve">4.2. Все изменения и дополнения к настоящему Договору  должны   быть </w:t>
      </w:r>
      <w:bookmarkEnd w:id="47"/>
      <w:r>
        <w:rPr>
          <w:rFonts w:ascii="Times New Roman" w:hAnsi="Times New Roman" w:cs="Times New Roman"/>
          <w:sz w:val="24"/>
          <w:szCs w:val="24"/>
        </w:rPr>
        <w:t>совершены в письменной форме и подписаны уполномоченными  представителями Сторон.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603"/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соглашению   сторон в любое время. При этом сторона инициирующая расторжение договора, должна предупредить об этом другую сторону за 7 календарных дней. </w:t>
      </w:r>
    </w:p>
    <w:bookmarkEnd w:id="48"/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 настоящий Договор может быть расторгнут  по основаниям,  предусмотренным  действующим  </w:t>
      </w:r>
      <w:hyperlink r:id="rId36" w:history="1">
        <w:r w:rsidRPr="0050520B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50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7F9F">
        <w:rPr>
          <w:rFonts w:ascii="Times New Roman" w:hAnsi="Times New Roman" w:cs="Times New Roman"/>
          <w:sz w:val="24"/>
          <w:szCs w:val="24"/>
        </w:rPr>
        <w:t>Росс</w:t>
      </w:r>
      <w:r>
        <w:rPr>
          <w:rFonts w:ascii="Times New Roman" w:hAnsi="Times New Roman" w:cs="Times New Roman"/>
          <w:sz w:val="24"/>
          <w:szCs w:val="24"/>
        </w:rPr>
        <w:t>ийской Федерации.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50520B">
      <w:pPr>
        <w:pStyle w:val="af2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sub_1700"/>
      <w:r>
        <w:rPr>
          <w:rFonts w:ascii="Times New Roman" w:hAnsi="Times New Roman" w:cs="Times New Roman"/>
          <w:b/>
          <w:sz w:val="24"/>
          <w:szCs w:val="24"/>
        </w:rPr>
        <w:lastRenderedPageBreak/>
        <w:t>V. Заключительные положения</w:t>
      </w:r>
    </w:p>
    <w:p w:rsidR="0050520B" w:rsidRDefault="0050520B" w:rsidP="0050520B">
      <w:pPr>
        <w:pStyle w:val="af2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05" w:rsidRPr="007E494D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701"/>
      <w:bookmarkEnd w:id="49"/>
      <w:r w:rsidRPr="007E494D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51" w:name="sub_1702"/>
      <w:bookmarkEnd w:id="50"/>
      <w:r w:rsidRPr="007E494D">
        <w:rPr>
          <w:rFonts w:ascii="Times New Roman" w:hAnsi="Times New Roman" w:cs="Times New Roman"/>
          <w:sz w:val="24"/>
          <w:szCs w:val="24"/>
        </w:rPr>
        <w:t>Настоящий договор  вступает  в  силу  со  дня  его   подписания Сторонами и действует до окончания срока реализации основной образовательной программы дошкольного образования.</w:t>
      </w:r>
    </w:p>
    <w:p w:rsidR="00463205" w:rsidRDefault="00463205" w:rsidP="00463205">
      <w:pPr>
        <w:pStyle w:val="af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Договор составлен в__________  экземплярах,   имеющих </w:t>
      </w:r>
      <w:bookmarkEnd w:id="51"/>
      <w:r>
        <w:rPr>
          <w:rFonts w:ascii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703"/>
      <w:r>
        <w:rPr>
          <w:rFonts w:ascii="Times New Roman" w:hAnsi="Times New Roman" w:cs="Times New Roman"/>
          <w:sz w:val="24"/>
          <w:szCs w:val="24"/>
        </w:rPr>
        <w:t xml:space="preserve">     5.3. Стороны  обязуются  письменно  извещать  друг  друга   о  смене </w:t>
      </w:r>
      <w:bookmarkEnd w:id="52"/>
      <w:r>
        <w:rPr>
          <w:rFonts w:ascii="Times New Roman" w:hAnsi="Times New Roman" w:cs="Times New Roman"/>
          <w:sz w:val="24"/>
          <w:szCs w:val="24"/>
        </w:rPr>
        <w:t>реквизитов, адресов и иных существенных изменениях.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704"/>
      <w:r>
        <w:rPr>
          <w:rFonts w:ascii="Times New Roman" w:hAnsi="Times New Roman" w:cs="Times New Roman"/>
          <w:sz w:val="24"/>
          <w:szCs w:val="24"/>
        </w:rPr>
        <w:t xml:space="preserve">    5.4.  Все  споры  и  разногласия,  которые  могут     возникнуть при </w:t>
      </w:r>
      <w:bookmarkEnd w:id="53"/>
      <w:r>
        <w:rPr>
          <w:rFonts w:ascii="Times New Roman" w:hAnsi="Times New Roman" w:cs="Times New Roman"/>
          <w:sz w:val="24"/>
          <w:szCs w:val="24"/>
        </w:rPr>
        <w:t>исполнении  условий  настоящего  Договора,  Стороны  будут     стремиться разрешать путем переговоров.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705"/>
      <w:r>
        <w:rPr>
          <w:rFonts w:ascii="Times New Roman" w:hAnsi="Times New Roman" w:cs="Times New Roman"/>
          <w:sz w:val="24"/>
          <w:szCs w:val="24"/>
        </w:rPr>
        <w:t xml:space="preserve">    5.5. Споры, не урегулированные  путем  переговоров,    разрешаются в </w:t>
      </w:r>
      <w:bookmarkEnd w:id="54"/>
      <w:r>
        <w:rPr>
          <w:rFonts w:ascii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706"/>
      <w:r>
        <w:rPr>
          <w:rFonts w:ascii="Times New Roman" w:hAnsi="Times New Roman" w:cs="Times New Roman"/>
          <w:sz w:val="24"/>
          <w:szCs w:val="24"/>
        </w:rPr>
        <w:t xml:space="preserve">    5.6. Ни одна из Сторон не вправе передавать свои права и обязанности </w:t>
      </w:r>
      <w:bookmarkEnd w:id="55"/>
      <w:r>
        <w:rPr>
          <w:rFonts w:ascii="Times New Roman" w:hAnsi="Times New Roman" w:cs="Times New Roman"/>
          <w:sz w:val="24"/>
          <w:szCs w:val="24"/>
        </w:rPr>
        <w:t>по настоящему Договору третьим лицам  без  письменного  согласия   другой Стороны.</w:t>
      </w:r>
    </w:p>
    <w:p w:rsidR="00463205" w:rsidRDefault="00463205" w:rsidP="0046320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707"/>
      <w:r>
        <w:rPr>
          <w:rFonts w:ascii="Times New Roman" w:hAnsi="Times New Roman" w:cs="Times New Roman"/>
          <w:sz w:val="24"/>
          <w:szCs w:val="24"/>
        </w:rPr>
        <w:t xml:space="preserve">    5.7.  При  выполнении   условий   настоящего   Договора,   Стороны </w:t>
      </w:r>
      <w:bookmarkEnd w:id="56"/>
      <w:r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7" w:name="sub_1800"/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  <w:bookmarkEnd w:id="57"/>
    </w:p>
    <w:p w:rsidR="00463205" w:rsidRDefault="00463205" w:rsidP="004632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Заказчик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Детского сада)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(фамилия, имя и отчество)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(при наличии)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________________________________   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(паспортные данные)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(адрес местонахождения)                                                            (адрес места жительства,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(банковские реквизиты)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контактные данные)</w:t>
      </w:r>
    </w:p>
    <w:p w:rsidR="00463205" w:rsidRDefault="00463205" w:rsidP="0046320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 /                                 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 /                           /             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Дата:__________________________   Подпись:________________ /                          /</w:t>
      </w:r>
    </w:p>
    <w:p w:rsidR="00463205" w:rsidRDefault="00463205" w:rsidP="0046320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63205" w:rsidRDefault="00463205" w:rsidP="00463205">
      <w:pPr>
        <w:rPr>
          <w:sz w:val="26"/>
          <w:szCs w:val="26"/>
        </w:rPr>
      </w:pPr>
    </w:p>
    <w:p w:rsidR="00463205" w:rsidRDefault="00463205"/>
    <w:sectPr w:rsidR="00463205" w:rsidSect="00595BFB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B2" w:rsidRDefault="005415B2" w:rsidP="001A48C0">
      <w:r>
        <w:separator/>
      </w:r>
    </w:p>
  </w:endnote>
  <w:endnote w:type="continuationSeparator" w:id="0">
    <w:p w:rsidR="005415B2" w:rsidRDefault="005415B2" w:rsidP="001A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B2" w:rsidRDefault="005415B2" w:rsidP="001A48C0">
      <w:r>
        <w:separator/>
      </w:r>
    </w:p>
  </w:footnote>
  <w:footnote w:type="continuationSeparator" w:id="0">
    <w:p w:rsidR="005415B2" w:rsidRDefault="005415B2" w:rsidP="001A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44955"/>
      <w:docPartObj>
        <w:docPartGallery w:val="Page Numbers (Top of Page)"/>
        <w:docPartUnique/>
      </w:docPartObj>
    </w:sdtPr>
    <w:sdtEndPr/>
    <w:sdtContent>
      <w:p w:rsidR="00E87627" w:rsidRDefault="00E876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71">
          <w:rPr>
            <w:noProof/>
          </w:rPr>
          <w:t>49</w:t>
        </w:r>
        <w:r>
          <w:fldChar w:fldCharType="end"/>
        </w:r>
      </w:p>
    </w:sdtContent>
  </w:sdt>
  <w:p w:rsidR="00E87627" w:rsidRDefault="00E876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12372"/>
    <w:multiLevelType w:val="singleLevel"/>
    <w:tmpl w:val="D0212372"/>
    <w:lvl w:ilvl="0">
      <w:start w:val="45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68467EA"/>
    <w:multiLevelType w:val="multilevel"/>
    <w:tmpl w:val="CB4CD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1CB619BA"/>
    <w:multiLevelType w:val="singleLevel"/>
    <w:tmpl w:val="1CB619BA"/>
    <w:lvl w:ilvl="0">
      <w:start w:val="1"/>
      <w:numFmt w:val="decimal"/>
      <w:lvlText w:val="%1."/>
      <w:lvlJc w:val="left"/>
      <w:pPr>
        <w:tabs>
          <w:tab w:val="left" w:pos="425"/>
        </w:tabs>
        <w:ind w:left="1085" w:hanging="425"/>
      </w:pPr>
      <w:rPr>
        <w:sz w:val="28"/>
        <w:szCs w:val="28"/>
      </w:rPr>
    </w:lvl>
  </w:abstractNum>
  <w:abstractNum w:abstractNumId="3">
    <w:nsid w:val="407C243C"/>
    <w:multiLevelType w:val="multilevel"/>
    <w:tmpl w:val="407C24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45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86"/>
    <w:rsid w:val="000046BA"/>
    <w:rsid w:val="00045F8F"/>
    <w:rsid w:val="00073D02"/>
    <w:rsid w:val="00077331"/>
    <w:rsid w:val="000835CA"/>
    <w:rsid w:val="00083F57"/>
    <w:rsid w:val="00090E65"/>
    <w:rsid w:val="000A27B3"/>
    <w:rsid w:val="000F3FA7"/>
    <w:rsid w:val="001350B2"/>
    <w:rsid w:val="00136D69"/>
    <w:rsid w:val="00170322"/>
    <w:rsid w:val="00185F51"/>
    <w:rsid w:val="001A48C0"/>
    <w:rsid w:val="001E2E67"/>
    <w:rsid w:val="001E5CF0"/>
    <w:rsid w:val="00204E39"/>
    <w:rsid w:val="00260160"/>
    <w:rsid w:val="002779C4"/>
    <w:rsid w:val="00282495"/>
    <w:rsid w:val="00296115"/>
    <w:rsid w:val="002C13DD"/>
    <w:rsid w:val="002E0A63"/>
    <w:rsid w:val="00312074"/>
    <w:rsid w:val="00361116"/>
    <w:rsid w:val="003730D6"/>
    <w:rsid w:val="00396A34"/>
    <w:rsid w:val="003C1F12"/>
    <w:rsid w:val="003E4586"/>
    <w:rsid w:val="0041579F"/>
    <w:rsid w:val="00445A71"/>
    <w:rsid w:val="00463205"/>
    <w:rsid w:val="0050520B"/>
    <w:rsid w:val="005224B9"/>
    <w:rsid w:val="00524C21"/>
    <w:rsid w:val="005415B2"/>
    <w:rsid w:val="00595BFB"/>
    <w:rsid w:val="00687541"/>
    <w:rsid w:val="006B321B"/>
    <w:rsid w:val="006B7A4C"/>
    <w:rsid w:val="006C2C62"/>
    <w:rsid w:val="006E6575"/>
    <w:rsid w:val="00785DC5"/>
    <w:rsid w:val="007D4918"/>
    <w:rsid w:val="0084095E"/>
    <w:rsid w:val="00857BFE"/>
    <w:rsid w:val="008D023F"/>
    <w:rsid w:val="008D39D6"/>
    <w:rsid w:val="008E6561"/>
    <w:rsid w:val="0093198B"/>
    <w:rsid w:val="00955FB5"/>
    <w:rsid w:val="00962468"/>
    <w:rsid w:val="00963D5C"/>
    <w:rsid w:val="00991DBC"/>
    <w:rsid w:val="009C4F45"/>
    <w:rsid w:val="00A16FD4"/>
    <w:rsid w:val="00A273CE"/>
    <w:rsid w:val="00A43EAA"/>
    <w:rsid w:val="00A537E3"/>
    <w:rsid w:val="00A70DC9"/>
    <w:rsid w:val="00A94581"/>
    <w:rsid w:val="00AA20A8"/>
    <w:rsid w:val="00AC21C4"/>
    <w:rsid w:val="00AD2C21"/>
    <w:rsid w:val="00B04279"/>
    <w:rsid w:val="00B5483E"/>
    <w:rsid w:val="00B9234A"/>
    <w:rsid w:val="00C12823"/>
    <w:rsid w:val="00CF7A7D"/>
    <w:rsid w:val="00D14744"/>
    <w:rsid w:val="00D266EF"/>
    <w:rsid w:val="00D41E15"/>
    <w:rsid w:val="00D60699"/>
    <w:rsid w:val="00D64D4A"/>
    <w:rsid w:val="00D8481F"/>
    <w:rsid w:val="00DB60F3"/>
    <w:rsid w:val="00DC33D6"/>
    <w:rsid w:val="00DE2F5C"/>
    <w:rsid w:val="00DF44B9"/>
    <w:rsid w:val="00E410AD"/>
    <w:rsid w:val="00E87627"/>
    <w:rsid w:val="00EF5D55"/>
    <w:rsid w:val="00F04D1D"/>
    <w:rsid w:val="00F0626C"/>
    <w:rsid w:val="00F33D7D"/>
    <w:rsid w:val="00F64B23"/>
    <w:rsid w:val="00F93AED"/>
    <w:rsid w:val="00FB79E3"/>
    <w:rsid w:val="00FE1FE5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D3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next w:val="a"/>
    <w:link w:val="50"/>
    <w:uiPriority w:val="9"/>
    <w:semiHidden/>
    <w:unhideWhenUsed/>
    <w:qFormat/>
    <w:rsid w:val="003E4586"/>
    <w:pPr>
      <w:spacing w:before="100" w:beforeAutospacing="1" w:after="100" w:afterAutospacing="1" w:line="240" w:lineRule="auto"/>
      <w:outlineLvl w:val="4"/>
    </w:pPr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E4586"/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character" w:styleId="a3">
    <w:name w:val="Hyperlink"/>
    <w:basedOn w:val="a0"/>
    <w:uiPriority w:val="99"/>
    <w:unhideWhenUsed/>
    <w:qFormat/>
    <w:rsid w:val="003E4586"/>
    <w:rPr>
      <w:color w:val="0000FF" w:themeColor="hyperlink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E4586"/>
  </w:style>
  <w:style w:type="paragraph" w:styleId="a5">
    <w:name w:val="annotation text"/>
    <w:basedOn w:val="a"/>
    <w:link w:val="a4"/>
    <w:uiPriority w:val="99"/>
    <w:semiHidden/>
    <w:unhideWhenUsed/>
    <w:qFormat/>
    <w:rsid w:val="003E4586"/>
  </w:style>
  <w:style w:type="character" w:customStyle="1" w:styleId="a6">
    <w:name w:val="Верхний колонтитул Знак"/>
    <w:basedOn w:val="a0"/>
    <w:link w:val="a7"/>
    <w:uiPriority w:val="99"/>
    <w:rsid w:val="003E4586"/>
  </w:style>
  <w:style w:type="paragraph" w:styleId="a7">
    <w:name w:val="header"/>
    <w:basedOn w:val="a"/>
    <w:link w:val="a6"/>
    <w:uiPriority w:val="99"/>
    <w:unhideWhenUsed/>
    <w:rsid w:val="003E45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E4586"/>
  </w:style>
  <w:style w:type="paragraph" w:styleId="a9">
    <w:name w:val="footer"/>
    <w:basedOn w:val="a"/>
    <w:link w:val="a8"/>
    <w:uiPriority w:val="99"/>
    <w:unhideWhenUsed/>
    <w:rsid w:val="003E4586"/>
    <w:pPr>
      <w:tabs>
        <w:tab w:val="center" w:pos="4153"/>
        <w:tab w:val="right" w:pos="8306"/>
      </w:tabs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3E4586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3E4586"/>
    <w:rPr>
      <w:sz w:val="20"/>
      <w:szCs w:val="20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3E4586"/>
    <w:rPr>
      <w:b/>
      <w:bCs/>
      <w:sz w:val="20"/>
      <w:szCs w:val="20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3E4586"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3E4586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3E458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4586"/>
    <w:pPr>
      <w:ind w:left="720"/>
      <w:contextualSpacing/>
    </w:pPr>
  </w:style>
  <w:style w:type="table" w:styleId="af1">
    <w:name w:val="Table Grid"/>
    <w:basedOn w:val="a1"/>
    <w:uiPriority w:val="59"/>
    <w:qFormat/>
    <w:rsid w:val="003E45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2E0A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Гипертекстовая ссылка"/>
    <w:uiPriority w:val="99"/>
    <w:rsid w:val="00463205"/>
    <w:rPr>
      <w:b/>
      <w:bCs/>
      <w:color w:val="106BBE"/>
    </w:rPr>
  </w:style>
  <w:style w:type="character" w:customStyle="1" w:styleId="apple-converted-space">
    <w:name w:val="apple-converted-space"/>
    <w:rsid w:val="0046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D3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next w:val="a"/>
    <w:link w:val="50"/>
    <w:uiPriority w:val="9"/>
    <w:semiHidden/>
    <w:unhideWhenUsed/>
    <w:qFormat/>
    <w:rsid w:val="003E4586"/>
    <w:pPr>
      <w:spacing w:before="100" w:beforeAutospacing="1" w:after="100" w:afterAutospacing="1" w:line="240" w:lineRule="auto"/>
      <w:outlineLvl w:val="4"/>
    </w:pPr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E4586"/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character" w:styleId="a3">
    <w:name w:val="Hyperlink"/>
    <w:basedOn w:val="a0"/>
    <w:uiPriority w:val="99"/>
    <w:unhideWhenUsed/>
    <w:qFormat/>
    <w:rsid w:val="003E4586"/>
    <w:rPr>
      <w:color w:val="0000FF" w:themeColor="hyperlink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E4586"/>
  </w:style>
  <w:style w:type="paragraph" w:styleId="a5">
    <w:name w:val="annotation text"/>
    <w:basedOn w:val="a"/>
    <w:link w:val="a4"/>
    <w:uiPriority w:val="99"/>
    <w:semiHidden/>
    <w:unhideWhenUsed/>
    <w:qFormat/>
    <w:rsid w:val="003E4586"/>
  </w:style>
  <w:style w:type="character" w:customStyle="1" w:styleId="a6">
    <w:name w:val="Верхний колонтитул Знак"/>
    <w:basedOn w:val="a0"/>
    <w:link w:val="a7"/>
    <w:uiPriority w:val="99"/>
    <w:rsid w:val="003E4586"/>
  </w:style>
  <w:style w:type="paragraph" w:styleId="a7">
    <w:name w:val="header"/>
    <w:basedOn w:val="a"/>
    <w:link w:val="a6"/>
    <w:uiPriority w:val="99"/>
    <w:unhideWhenUsed/>
    <w:rsid w:val="003E45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E4586"/>
  </w:style>
  <w:style w:type="paragraph" w:styleId="a9">
    <w:name w:val="footer"/>
    <w:basedOn w:val="a"/>
    <w:link w:val="a8"/>
    <w:uiPriority w:val="99"/>
    <w:unhideWhenUsed/>
    <w:rsid w:val="003E4586"/>
    <w:pPr>
      <w:tabs>
        <w:tab w:val="center" w:pos="4153"/>
        <w:tab w:val="right" w:pos="8306"/>
      </w:tabs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3E4586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3E4586"/>
    <w:rPr>
      <w:sz w:val="20"/>
      <w:szCs w:val="20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3E4586"/>
    <w:rPr>
      <w:b/>
      <w:bCs/>
      <w:sz w:val="20"/>
      <w:szCs w:val="20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3E4586"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3E4586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3E458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4586"/>
    <w:pPr>
      <w:ind w:left="720"/>
      <w:contextualSpacing/>
    </w:pPr>
  </w:style>
  <w:style w:type="table" w:styleId="af1">
    <w:name w:val="Table Grid"/>
    <w:basedOn w:val="a1"/>
    <w:uiPriority w:val="59"/>
    <w:qFormat/>
    <w:rsid w:val="003E45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2E0A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Гипертекстовая ссылка"/>
    <w:uiPriority w:val="99"/>
    <w:rsid w:val="00463205"/>
    <w:rPr>
      <w:b/>
      <w:bCs/>
      <w:color w:val="106BBE"/>
    </w:rPr>
  </w:style>
  <w:style w:type="character" w:customStyle="1" w:styleId="apple-converted-space">
    <w:name w:val="apple-converted-space"/>
    <w:rsid w:val="0046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obramur.ru" TargetMode="External"/><Relationship Id="rId18" Type="http://schemas.openxmlformats.org/officeDocument/2006/relationships/hyperlink" Target="mailto:tnd_ds_5@obramur.ru" TargetMode="External"/><Relationship Id="rId26" Type="http://schemas.openxmlformats.org/officeDocument/2006/relationships/hyperlink" Target="garantF1://70412244.100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nd_ds_11@obramur.ru" TargetMode="External"/><Relationship Id="rId34" Type="http://schemas.openxmlformats.org/officeDocument/2006/relationships/hyperlink" Target="garantF1://12048567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br.amurobl.ru" TargetMode="External"/><Relationship Id="rId17" Type="http://schemas.openxmlformats.org/officeDocument/2006/relationships/hyperlink" Target="mailto:tnd_ds_3@obramur.ru" TargetMode="External"/><Relationship Id="rId25" Type="http://schemas.openxmlformats.org/officeDocument/2006/relationships/hyperlink" Target="garantF1://70412244.1000" TargetMode="External"/><Relationship Id="rId33" Type="http://schemas.openxmlformats.org/officeDocument/2006/relationships/hyperlink" Target="file:///C:\Documents%20and%20Settings\user\&#1052;&#1086;&#1080;%20&#1076;&#1086;&#1082;&#1091;&#1084;&#1077;&#1085;&#1090;&#1099;\&#1059;&#1087;&#1088;&#1072;&#1074;&#1083;&#1077;&#1085;&#1080;&#1077;%20&#1086;&#1073;&#1088;&#1072;&#1079;&#1086;&#1074;&#1072;&#1085;&#1080;&#1103;\&#1040;&#1076;&#1084;&#1080;&#1085;&#1080;&#1089;&#1090;&#1088;&#1072;&#1090;&#1080;&#1074;&#1085;&#1099;&#1077;%20&#1088;&#1077;&#1075;&#1083;&#1072;&#1084;&#1077;&#1085;&#1090;&#1099;\&#1056;&#1045;&#1043;&#1051;&#1040;&#1052;&#1045;&#1053;&#1058;&#1067;-2012&#1075;\2013\&#1055;&#1088;&#1080;&#1083;&#1086;&#1078;&#1077;&#1085;&#1080;&#1103;%20&#1082;%20&#1056;&#1077;&#1075;&#1083;&#1072;&#1084;&#1077;&#1085;&#1090;&#1091;%202495%20(&#1044;&#1077;&#1090;&#1089;&#1082;&#1080;&#1077;%20&#1089;&#1072;&#1076;&#1099;)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ynda@mfc-amur.ru" TargetMode="External"/><Relationship Id="rId20" Type="http://schemas.openxmlformats.org/officeDocument/2006/relationships/hyperlink" Target="mailto:tnd_ds_7@obramur.ru" TargetMode="External"/><Relationship Id="rId29" Type="http://schemas.openxmlformats.org/officeDocument/2006/relationships/hyperlink" Target="garantF1://70412244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.amurobl.ru/" TargetMode="External"/><Relationship Id="rId24" Type="http://schemas.openxmlformats.org/officeDocument/2006/relationships/hyperlink" Target="garantF1://70412244.1000" TargetMode="External"/><Relationship Id="rId32" Type="http://schemas.openxmlformats.org/officeDocument/2006/relationships/hyperlink" Target="file:///C:\Documents%20and%20Settings\user\&#1052;&#1086;&#1080;%20&#1076;&#1086;&#1082;&#1091;&#1084;&#1077;&#1085;&#1090;&#1099;\&#1059;&#1087;&#1088;&#1072;&#1074;&#1083;&#1077;&#1085;&#1080;&#1077;%20&#1086;&#1073;&#1088;&#1072;&#1079;&#1086;&#1074;&#1072;&#1085;&#1080;&#1103;\&#1040;&#1076;&#1084;&#1080;&#1085;&#1080;&#1089;&#1090;&#1088;&#1072;&#1090;&#1080;&#1074;&#1085;&#1099;&#1077;%20&#1088;&#1077;&#1075;&#1083;&#1072;&#1084;&#1077;&#1085;&#1090;&#1099;\&#1056;&#1045;&#1043;&#1051;&#1040;&#1052;&#1045;&#1053;&#1058;&#1067;-2012&#1075;\2013\&#1055;&#1088;&#1080;&#1083;&#1086;&#1078;&#1077;&#1085;&#1080;&#1103;%20&#1082;%20&#1056;&#1077;&#1075;&#1083;&#1072;&#1084;&#1077;&#1085;&#1090;&#1091;%202495%20(&#1044;&#1077;&#1090;&#1089;&#1082;&#1080;&#1077;%20&#1089;&#1072;&#1076;&#1099;).docx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tnd_ds_12@obramur.ru" TargetMode="External"/><Relationship Id="rId28" Type="http://schemas.openxmlformats.org/officeDocument/2006/relationships/hyperlink" Target="file:///C:\Documents%20and%20Settings\user\&#1052;&#1086;&#1080;%20&#1076;&#1086;&#1082;&#1091;&#1084;&#1077;&#1085;&#1090;&#1099;\&#1059;&#1087;&#1088;&#1072;&#1074;&#1083;&#1077;&#1085;&#1080;&#1077;%20&#1086;&#1073;&#1088;&#1072;&#1079;&#1086;&#1074;&#1072;&#1085;&#1080;&#1103;\&#1040;&#1076;&#1084;&#1080;&#1085;&#1080;&#1089;&#1090;&#1088;&#1072;&#1090;&#1080;&#1074;&#1085;&#1099;&#1077;%20&#1088;&#1077;&#1075;&#1083;&#1072;&#1084;&#1077;&#1085;&#1090;&#1099;\&#1056;&#1045;&#1043;&#1051;&#1040;&#1052;&#1045;&#1053;&#1058;&#1067;-2012&#1075;\2013\&#1055;&#1088;&#1080;&#1083;&#1086;&#1078;&#1077;&#1085;&#1080;&#1103;%20&#1082;%20&#1056;&#1077;&#1075;&#1083;&#1072;&#1084;&#1077;&#1085;&#1090;&#1091;%202495%20(&#1044;&#1077;&#1090;&#1089;&#1082;&#1080;&#1077;%20&#1089;&#1072;&#1076;&#1099;).docx" TargetMode="External"/><Relationship Id="rId36" Type="http://schemas.openxmlformats.org/officeDocument/2006/relationships/hyperlink" Target="garantF1://10064072.450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tnd_ds_6@obramur.ru" TargetMode="External"/><Relationship Id="rId31" Type="http://schemas.openxmlformats.org/officeDocument/2006/relationships/hyperlink" Target="garantF1://70191362.1086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obramur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mailto:neposede12@yandex.ru" TargetMode="External"/><Relationship Id="rId27" Type="http://schemas.openxmlformats.org/officeDocument/2006/relationships/hyperlink" Target="garantF1://70412244.1000" TargetMode="External"/><Relationship Id="rId30" Type="http://schemas.openxmlformats.org/officeDocument/2006/relationships/hyperlink" Target="garantF1://10006035.37" TargetMode="External"/><Relationship Id="rId35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E03B-0446-48D9-851F-2BCB3B32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18051</Words>
  <Characters>102894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2022-03-28T00:33:00Z</cp:lastPrinted>
  <dcterms:created xsi:type="dcterms:W3CDTF">2022-03-24T05:59:00Z</dcterms:created>
  <dcterms:modified xsi:type="dcterms:W3CDTF">2022-03-28T00:33:00Z</dcterms:modified>
</cp:coreProperties>
</file>